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7F66" w14:textId="7F5270B5" w:rsidR="00F8255F" w:rsidRPr="00F8255F" w:rsidRDefault="007220B8" w:rsidP="00F8255F">
      <w:pPr>
        <w:pStyle w:val="Complete1"/>
        <w:rPr>
          <w:rFonts w:asciiTheme="majorHAnsi" w:hAnsiTheme="majorHAnsi"/>
        </w:rPr>
      </w:pPr>
      <w:r>
        <w:rPr>
          <w:rFonts w:ascii="Helvetica" w:hAnsi="Helvetica" w:cs="Helvetica"/>
          <w:noProof/>
        </w:rPr>
        <w:drawing>
          <wp:anchor distT="0" distB="0" distL="114300" distR="114300" simplePos="0" relativeHeight="251659264" behindDoc="0" locked="0" layoutInCell="1" allowOverlap="1" wp14:anchorId="654A1755" wp14:editId="6FCC8193">
            <wp:simplePos x="0" y="0"/>
            <wp:positionH relativeFrom="margin">
              <wp:align>center</wp:align>
            </wp:positionH>
            <wp:positionV relativeFrom="paragraph">
              <wp:posOffset>-292100</wp:posOffset>
            </wp:positionV>
            <wp:extent cx="5175009" cy="73116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009" cy="7311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A64C3" w14:textId="3192FFC8" w:rsidR="007220B8" w:rsidRDefault="007220B8" w:rsidP="007220B8">
      <w:pPr>
        <w:rPr>
          <w:rFonts w:asciiTheme="majorHAnsi" w:hAnsiTheme="majorHAnsi"/>
        </w:rPr>
      </w:pPr>
    </w:p>
    <w:p w14:paraId="2BA847F6" w14:textId="5A904461" w:rsidR="007220B8" w:rsidRDefault="009D282A" w:rsidP="007220B8">
      <w:pPr>
        <w:rPr>
          <w:rFonts w:asciiTheme="majorHAnsi" w:hAnsiTheme="majorHAnsi"/>
        </w:rPr>
      </w:pPr>
      <w:r w:rsidRPr="000E27D9">
        <w:rPr>
          <w:rFonts w:ascii="Times New Roman" w:eastAsia="Times New Roman" w:hAnsi="Times New Roman" w:cs="Times New Roman"/>
          <w:noProof/>
          <w:lang w:val="en-GB" w:eastAsia="en-GB"/>
        </w:rPr>
        <w:drawing>
          <wp:anchor distT="0" distB="0" distL="114300" distR="114300" simplePos="0" relativeHeight="251660288" behindDoc="0" locked="0" layoutInCell="1" allowOverlap="1" wp14:anchorId="49687A27" wp14:editId="6B042E88">
            <wp:simplePos x="0" y="0"/>
            <wp:positionH relativeFrom="column">
              <wp:posOffset>6000115</wp:posOffset>
            </wp:positionH>
            <wp:positionV relativeFrom="paragraph">
              <wp:posOffset>25400</wp:posOffset>
            </wp:positionV>
            <wp:extent cx="628990" cy="757391"/>
            <wp:effectExtent l="0" t="0" r="0" b="508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90" cy="7573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D67E7" w14:textId="759E7235" w:rsidR="007220B8" w:rsidRDefault="007220B8" w:rsidP="007220B8">
      <w:pPr>
        <w:rPr>
          <w:rFonts w:asciiTheme="majorHAnsi" w:hAnsiTheme="majorHAnsi"/>
        </w:rPr>
      </w:pPr>
    </w:p>
    <w:p w14:paraId="6648C19E" w14:textId="7CFC6FEA" w:rsidR="007220B8" w:rsidRDefault="007220B8" w:rsidP="009D282A">
      <w:pPr>
        <w:widowControl w:val="0"/>
        <w:autoSpaceDE w:val="0"/>
        <w:autoSpaceDN w:val="0"/>
        <w:adjustRightInd w:val="0"/>
        <w:spacing w:after="240"/>
        <w:rPr>
          <w:rFonts w:asciiTheme="majorHAnsi" w:hAnsiTheme="majorHAnsi" w:cs="Times"/>
          <w:b/>
          <w:bCs/>
          <w:sz w:val="36"/>
          <w:szCs w:val="36"/>
        </w:rPr>
      </w:pPr>
      <w:r w:rsidRPr="007220B8">
        <w:rPr>
          <w:rFonts w:asciiTheme="majorHAnsi" w:hAnsiTheme="majorHAnsi" w:cs="Times"/>
          <w:b/>
          <w:bCs/>
          <w:sz w:val="36"/>
          <w:szCs w:val="36"/>
        </w:rPr>
        <w:t>Registration Form</w:t>
      </w:r>
      <w:r w:rsidR="007C2312">
        <w:rPr>
          <w:rFonts w:asciiTheme="majorHAnsi" w:hAnsiTheme="majorHAnsi" w:cs="Times"/>
          <w:b/>
          <w:bCs/>
          <w:sz w:val="36"/>
          <w:szCs w:val="36"/>
        </w:rPr>
        <w:t xml:space="preserve"> – Mini Oaks</w:t>
      </w:r>
      <w:r w:rsidRPr="007220B8">
        <w:rPr>
          <w:rFonts w:asciiTheme="majorHAnsi" w:hAnsiTheme="majorHAnsi" w:cs="Times"/>
          <w:b/>
          <w:bCs/>
          <w:sz w:val="36"/>
          <w:szCs w:val="36"/>
        </w:rPr>
        <w:t xml:space="preserve"> </w:t>
      </w:r>
    </w:p>
    <w:p w14:paraId="482310F8" w14:textId="541FFE32" w:rsidR="000E27D9" w:rsidRPr="000E27D9" w:rsidRDefault="009D282A" w:rsidP="009D282A">
      <w:pPr>
        <w:widowControl w:val="0"/>
        <w:autoSpaceDE w:val="0"/>
        <w:autoSpaceDN w:val="0"/>
        <w:adjustRightInd w:val="0"/>
        <w:spacing w:after="240"/>
        <w:jc w:val="center"/>
        <w:rPr>
          <w:rFonts w:asciiTheme="majorHAnsi" w:hAnsiTheme="majorHAnsi" w:cs="Times"/>
          <w:b/>
          <w:bCs/>
          <w:sz w:val="28"/>
          <w:szCs w:val="28"/>
        </w:rPr>
      </w:pPr>
      <w:r w:rsidRPr="00C46C9D">
        <w:rPr>
          <w:rFonts w:asciiTheme="majorHAnsi" w:hAnsiTheme="majorHAnsi" w:cs="Times"/>
          <w:b/>
          <w:bCs/>
          <w:sz w:val="28"/>
          <w:szCs w:val="28"/>
        </w:rPr>
        <w:t>P</w:t>
      </w:r>
      <w:r>
        <w:rPr>
          <w:rFonts w:asciiTheme="majorHAnsi" w:hAnsiTheme="majorHAnsi" w:cs="Times"/>
          <w:b/>
          <w:bCs/>
          <w:sz w:val="28"/>
          <w:szCs w:val="28"/>
        </w:rPr>
        <w:t>upil</w:t>
      </w:r>
      <w:r w:rsidRPr="00C46C9D">
        <w:rPr>
          <w:rFonts w:asciiTheme="majorHAnsi" w:hAnsiTheme="majorHAnsi" w:cs="Times"/>
          <w:b/>
          <w:bCs/>
          <w:sz w:val="28"/>
          <w:szCs w:val="28"/>
        </w:rPr>
        <w:t xml:space="preserve"> Details</w:t>
      </w:r>
      <w:r w:rsidR="000E27D9" w:rsidRPr="000E27D9">
        <w:rPr>
          <w:rFonts w:ascii="Times New Roman" w:eastAsia="Times New Roman" w:hAnsi="Times New Roman" w:cs="Times New Roman"/>
          <w:lang w:val="en-GB" w:eastAsia="en-GB"/>
        </w:rPr>
        <w:fldChar w:fldCharType="begin"/>
      </w:r>
      <w:r w:rsidR="000E27D9" w:rsidRPr="000E27D9">
        <w:rPr>
          <w:rFonts w:ascii="Times New Roman" w:eastAsia="Times New Roman" w:hAnsi="Times New Roman" w:cs="Times New Roman"/>
          <w:lang w:val="en-GB" w:eastAsia="en-GB"/>
        </w:rPr>
        <w:instrText xml:space="preserve"> INCLUDEPICTURE "https://static.wixstatic.com/media/b2be7c_f35ab882d3ba4ef181f00c3c19fc95f4~mv2.png/v1/fill/w_284,h_342,al_c,q_85,usm_0.66_1.00_0.01/MiniOaks.webp" \* MERGEFORMATINET </w:instrText>
      </w:r>
      <w:r w:rsidR="000E27D9" w:rsidRPr="000E27D9">
        <w:rPr>
          <w:rFonts w:ascii="Times New Roman" w:eastAsia="Times New Roman" w:hAnsi="Times New Roman" w:cs="Times New Roman"/>
          <w:lang w:val="en-GB" w:eastAsia="en-GB"/>
        </w:rPr>
        <w:fldChar w:fldCharType="separate"/>
      </w:r>
      <w:r w:rsidR="000E27D9" w:rsidRPr="000E27D9">
        <w:rPr>
          <w:rFonts w:ascii="Times New Roman" w:eastAsia="Times New Roman" w:hAnsi="Times New Roman" w:cs="Times New Roman"/>
          <w:lang w:val="en-GB" w:eastAsia="en-GB"/>
        </w:rPr>
        <w:fldChar w:fldCharType="end"/>
      </w:r>
    </w:p>
    <w:tbl>
      <w:tblPr>
        <w:tblStyle w:val="TableGrid"/>
        <w:tblW w:w="0" w:type="auto"/>
        <w:tblLook w:val="04A0" w:firstRow="1" w:lastRow="0" w:firstColumn="1" w:lastColumn="0" w:noHBand="0" w:noVBand="1"/>
      </w:tblPr>
      <w:tblGrid>
        <w:gridCol w:w="5221"/>
        <w:gridCol w:w="5229"/>
      </w:tblGrid>
      <w:tr w:rsidR="00C46C9D" w14:paraId="650D8E99" w14:textId="77777777" w:rsidTr="00C46C9D">
        <w:tc>
          <w:tcPr>
            <w:tcW w:w="5338" w:type="dxa"/>
          </w:tcPr>
          <w:p w14:paraId="550ABF7E" w14:textId="732F9579" w:rsidR="00C46C9D" w:rsidRPr="00C46C9D" w:rsidRDefault="00C01203" w:rsidP="004445BC">
            <w:pPr>
              <w:widowControl w:val="0"/>
              <w:autoSpaceDE w:val="0"/>
              <w:autoSpaceDN w:val="0"/>
              <w:adjustRightInd w:val="0"/>
              <w:spacing w:after="240"/>
              <w:rPr>
                <w:rFonts w:asciiTheme="majorHAnsi" w:hAnsiTheme="majorHAnsi" w:cs="Times"/>
              </w:rPr>
            </w:pPr>
            <w:r>
              <w:rPr>
                <w:rFonts w:asciiTheme="majorHAnsi" w:hAnsiTheme="majorHAnsi" w:cs="Times"/>
              </w:rPr>
              <w:t>First Name</w:t>
            </w:r>
            <w:r w:rsidR="00C46C9D">
              <w:rPr>
                <w:rFonts w:asciiTheme="majorHAnsi" w:hAnsiTheme="majorHAnsi" w:cs="Times"/>
              </w:rPr>
              <w:t>:</w:t>
            </w:r>
          </w:p>
        </w:tc>
        <w:tc>
          <w:tcPr>
            <w:tcW w:w="5338" w:type="dxa"/>
          </w:tcPr>
          <w:p w14:paraId="18613A7D" w14:textId="0D551406" w:rsidR="00C46C9D" w:rsidRPr="00C46C9D" w:rsidRDefault="00C01203" w:rsidP="004445BC">
            <w:pPr>
              <w:widowControl w:val="0"/>
              <w:autoSpaceDE w:val="0"/>
              <w:autoSpaceDN w:val="0"/>
              <w:adjustRightInd w:val="0"/>
              <w:spacing w:after="240"/>
              <w:rPr>
                <w:rFonts w:asciiTheme="majorHAnsi" w:hAnsiTheme="majorHAnsi" w:cs="Times"/>
              </w:rPr>
            </w:pPr>
            <w:r>
              <w:rPr>
                <w:rFonts w:asciiTheme="majorHAnsi" w:hAnsiTheme="majorHAnsi" w:cs="Times"/>
              </w:rPr>
              <w:t>Surname</w:t>
            </w:r>
            <w:r w:rsidR="00C46C9D">
              <w:rPr>
                <w:rFonts w:asciiTheme="majorHAnsi" w:hAnsiTheme="majorHAnsi" w:cs="Times"/>
              </w:rPr>
              <w:t>:</w:t>
            </w:r>
          </w:p>
        </w:tc>
      </w:tr>
      <w:tr w:rsidR="00C46C9D" w14:paraId="16C86D25" w14:textId="77777777" w:rsidTr="00C46C9D">
        <w:tc>
          <w:tcPr>
            <w:tcW w:w="5338" w:type="dxa"/>
          </w:tcPr>
          <w:p w14:paraId="31D42217" w14:textId="77777777" w:rsidR="00C46C9D" w:rsidRDefault="00C46C9D" w:rsidP="004445BC">
            <w:pPr>
              <w:widowControl w:val="0"/>
              <w:autoSpaceDE w:val="0"/>
              <w:autoSpaceDN w:val="0"/>
              <w:adjustRightInd w:val="0"/>
              <w:spacing w:after="240"/>
              <w:rPr>
                <w:rFonts w:asciiTheme="majorHAnsi" w:hAnsiTheme="majorHAnsi" w:cs="Times"/>
              </w:rPr>
            </w:pPr>
            <w:r w:rsidRPr="00C46C9D">
              <w:rPr>
                <w:rFonts w:asciiTheme="majorHAnsi" w:hAnsiTheme="majorHAnsi" w:cs="Times"/>
              </w:rPr>
              <w:t>Date of Birth</w:t>
            </w:r>
            <w:r>
              <w:rPr>
                <w:rFonts w:asciiTheme="majorHAnsi" w:hAnsiTheme="majorHAnsi" w:cs="Times"/>
              </w:rPr>
              <w:t>:</w:t>
            </w:r>
          </w:p>
          <w:p w14:paraId="54245E78" w14:textId="78B0CDCD" w:rsidR="00C01203" w:rsidRPr="00C01203" w:rsidRDefault="00C01203" w:rsidP="004445BC">
            <w:pPr>
              <w:widowControl w:val="0"/>
              <w:autoSpaceDE w:val="0"/>
              <w:autoSpaceDN w:val="0"/>
              <w:adjustRightInd w:val="0"/>
              <w:spacing w:after="240"/>
              <w:rPr>
                <w:rFonts w:asciiTheme="majorHAnsi" w:hAnsiTheme="majorHAnsi" w:cs="Times"/>
                <w:sz w:val="21"/>
                <w:szCs w:val="21"/>
              </w:rPr>
            </w:pPr>
          </w:p>
        </w:tc>
        <w:tc>
          <w:tcPr>
            <w:tcW w:w="5338" w:type="dxa"/>
          </w:tcPr>
          <w:p w14:paraId="57BF2FFA" w14:textId="1FE083BB" w:rsidR="00C46C9D" w:rsidRDefault="00C46C9D" w:rsidP="004445BC">
            <w:pPr>
              <w:widowControl w:val="0"/>
              <w:autoSpaceDE w:val="0"/>
              <w:autoSpaceDN w:val="0"/>
              <w:adjustRightInd w:val="0"/>
              <w:spacing w:after="240"/>
              <w:rPr>
                <w:rFonts w:asciiTheme="majorHAnsi" w:hAnsiTheme="majorHAnsi" w:cs="Times"/>
              </w:rPr>
            </w:pPr>
            <w:r>
              <w:rPr>
                <w:rFonts w:asciiTheme="majorHAnsi" w:hAnsiTheme="majorHAnsi" w:cs="Times"/>
              </w:rPr>
              <w:t>Childs Medical Background: e</w:t>
            </w:r>
            <w:r w:rsidR="00BD6FD2">
              <w:rPr>
                <w:rFonts w:asciiTheme="majorHAnsi" w:hAnsiTheme="majorHAnsi" w:cs="Times"/>
              </w:rPr>
              <w:t>.</w:t>
            </w:r>
            <w:r>
              <w:rPr>
                <w:rFonts w:asciiTheme="majorHAnsi" w:hAnsiTheme="majorHAnsi" w:cs="Times"/>
              </w:rPr>
              <w:t>g</w:t>
            </w:r>
            <w:r w:rsidR="00BD6FD2">
              <w:rPr>
                <w:rFonts w:asciiTheme="majorHAnsi" w:hAnsiTheme="majorHAnsi" w:cs="Times"/>
              </w:rPr>
              <w:t>.</w:t>
            </w:r>
            <w:r>
              <w:rPr>
                <w:rFonts w:asciiTheme="majorHAnsi" w:hAnsiTheme="majorHAnsi" w:cs="Times"/>
              </w:rPr>
              <w:t xml:space="preserve"> asth</w:t>
            </w:r>
            <w:r w:rsidR="00BD6FD2">
              <w:rPr>
                <w:rFonts w:asciiTheme="majorHAnsi" w:hAnsiTheme="majorHAnsi" w:cs="Times"/>
              </w:rPr>
              <w:t>ma</w:t>
            </w:r>
            <w:r>
              <w:rPr>
                <w:rFonts w:asciiTheme="majorHAnsi" w:hAnsiTheme="majorHAnsi" w:cs="Times"/>
              </w:rPr>
              <w:t>?</w:t>
            </w:r>
          </w:p>
          <w:p w14:paraId="12490819" w14:textId="67418604" w:rsidR="00C46C9D" w:rsidRPr="00C01203" w:rsidRDefault="00C46C9D" w:rsidP="004445BC">
            <w:pPr>
              <w:widowControl w:val="0"/>
              <w:autoSpaceDE w:val="0"/>
              <w:autoSpaceDN w:val="0"/>
              <w:adjustRightInd w:val="0"/>
              <w:spacing w:after="240"/>
              <w:rPr>
                <w:rFonts w:asciiTheme="majorHAnsi" w:hAnsiTheme="majorHAnsi" w:cs="Times"/>
                <w:sz w:val="21"/>
                <w:szCs w:val="21"/>
              </w:rPr>
            </w:pPr>
          </w:p>
        </w:tc>
      </w:tr>
      <w:tr w:rsidR="00C46C9D" w14:paraId="58A16AAE" w14:textId="77777777" w:rsidTr="00C46C9D">
        <w:tc>
          <w:tcPr>
            <w:tcW w:w="5338" w:type="dxa"/>
          </w:tcPr>
          <w:p w14:paraId="31A3F5C9" w14:textId="77777777" w:rsidR="00C46C9D" w:rsidRDefault="00C46C9D" w:rsidP="004445BC">
            <w:pPr>
              <w:widowControl w:val="0"/>
              <w:autoSpaceDE w:val="0"/>
              <w:autoSpaceDN w:val="0"/>
              <w:adjustRightInd w:val="0"/>
              <w:spacing w:after="240"/>
              <w:rPr>
                <w:rFonts w:asciiTheme="majorHAnsi" w:hAnsiTheme="majorHAnsi" w:cs="Times"/>
              </w:rPr>
            </w:pPr>
            <w:r w:rsidRPr="00C46C9D">
              <w:rPr>
                <w:rFonts w:asciiTheme="majorHAnsi" w:hAnsiTheme="majorHAnsi" w:cs="Times"/>
              </w:rPr>
              <w:t>Desired Term o</w:t>
            </w:r>
            <w:r>
              <w:rPr>
                <w:rFonts w:asciiTheme="majorHAnsi" w:hAnsiTheme="majorHAnsi" w:cs="Times"/>
              </w:rPr>
              <w:t>f</w:t>
            </w:r>
            <w:r w:rsidRPr="00C46C9D">
              <w:rPr>
                <w:rFonts w:asciiTheme="majorHAnsi" w:hAnsiTheme="majorHAnsi" w:cs="Times"/>
              </w:rPr>
              <w:t xml:space="preserve"> Entry</w:t>
            </w:r>
            <w:r>
              <w:rPr>
                <w:rFonts w:asciiTheme="majorHAnsi" w:hAnsiTheme="majorHAnsi" w:cs="Times"/>
              </w:rPr>
              <w:t>:</w:t>
            </w:r>
          </w:p>
          <w:p w14:paraId="220FD18D" w14:textId="673A7A60" w:rsidR="00BD6FD2" w:rsidRPr="00C46C9D" w:rsidRDefault="00F91052" w:rsidP="004445BC">
            <w:pPr>
              <w:widowControl w:val="0"/>
              <w:autoSpaceDE w:val="0"/>
              <w:autoSpaceDN w:val="0"/>
              <w:adjustRightInd w:val="0"/>
              <w:spacing w:after="240"/>
              <w:rPr>
                <w:rFonts w:asciiTheme="majorHAnsi" w:hAnsiTheme="majorHAnsi" w:cs="Times"/>
              </w:rPr>
            </w:pPr>
            <w:r>
              <w:rPr>
                <w:rFonts w:asciiTheme="majorHAnsi" w:hAnsiTheme="majorHAnsi" w:cs="Times"/>
              </w:rPr>
              <w:t>Proposed Term of Leaving:</w:t>
            </w:r>
          </w:p>
        </w:tc>
        <w:tc>
          <w:tcPr>
            <w:tcW w:w="5338" w:type="dxa"/>
          </w:tcPr>
          <w:p w14:paraId="4E17FA7C" w14:textId="2C15F4D3" w:rsidR="00C46C9D" w:rsidRDefault="00F91052" w:rsidP="004445BC">
            <w:pPr>
              <w:widowControl w:val="0"/>
              <w:autoSpaceDE w:val="0"/>
              <w:autoSpaceDN w:val="0"/>
              <w:adjustRightInd w:val="0"/>
              <w:spacing w:after="240"/>
              <w:rPr>
                <w:rFonts w:asciiTheme="majorHAnsi" w:hAnsiTheme="majorHAnsi" w:cs="Times"/>
              </w:rPr>
            </w:pPr>
            <w:r>
              <w:rPr>
                <w:rFonts w:asciiTheme="majorHAnsi" w:hAnsiTheme="majorHAnsi" w:cs="Times"/>
              </w:rPr>
              <w:t>Next School ( if known)</w:t>
            </w:r>
            <w:r w:rsidR="00C46C9D">
              <w:rPr>
                <w:rFonts w:asciiTheme="majorHAnsi" w:hAnsiTheme="majorHAnsi" w:cs="Times"/>
              </w:rPr>
              <w:t>:</w:t>
            </w:r>
          </w:p>
          <w:p w14:paraId="53E6CF09" w14:textId="291963D7" w:rsidR="00C46C9D" w:rsidRPr="00C46C9D" w:rsidRDefault="00C46C9D" w:rsidP="004445BC">
            <w:pPr>
              <w:widowControl w:val="0"/>
              <w:autoSpaceDE w:val="0"/>
              <w:autoSpaceDN w:val="0"/>
              <w:adjustRightInd w:val="0"/>
              <w:spacing w:after="240"/>
              <w:rPr>
                <w:rFonts w:asciiTheme="majorHAnsi" w:hAnsiTheme="majorHAnsi" w:cs="Times"/>
              </w:rPr>
            </w:pPr>
          </w:p>
        </w:tc>
      </w:tr>
    </w:tbl>
    <w:p w14:paraId="56D4C56B" w14:textId="77777777" w:rsidR="009D282A" w:rsidRPr="009D282A" w:rsidRDefault="009D282A" w:rsidP="00521DE2">
      <w:pPr>
        <w:widowControl w:val="0"/>
        <w:autoSpaceDE w:val="0"/>
        <w:autoSpaceDN w:val="0"/>
        <w:adjustRightInd w:val="0"/>
        <w:spacing w:after="240"/>
        <w:jc w:val="center"/>
        <w:rPr>
          <w:rFonts w:asciiTheme="majorHAnsi" w:hAnsiTheme="majorHAnsi" w:cs="Times"/>
          <w:b/>
          <w:bCs/>
          <w:sz w:val="18"/>
          <w:szCs w:val="18"/>
        </w:rPr>
      </w:pPr>
    </w:p>
    <w:p w14:paraId="50464501" w14:textId="1A7A09C0" w:rsidR="00C46C9D" w:rsidRDefault="00C46C9D" w:rsidP="00521DE2">
      <w:pPr>
        <w:widowControl w:val="0"/>
        <w:autoSpaceDE w:val="0"/>
        <w:autoSpaceDN w:val="0"/>
        <w:adjustRightInd w:val="0"/>
        <w:spacing w:after="240"/>
        <w:jc w:val="center"/>
        <w:rPr>
          <w:rFonts w:asciiTheme="majorHAnsi" w:hAnsiTheme="majorHAnsi" w:cs="Times"/>
          <w:b/>
          <w:bCs/>
          <w:sz w:val="28"/>
          <w:szCs w:val="28"/>
        </w:rPr>
      </w:pPr>
      <w:r w:rsidRPr="00C46C9D">
        <w:rPr>
          <w:rFonts w:asciiTheme="majorHAnsi" w:hAnsiTheme="majorHAnsi" w:cs="Times"/>
          <w:b/>
          <w:bCs/>
          <w:sz w:val="28"/>
          <w:szCs w:val="28"/>
        </w:rPr>
        <w:t>Parents Details</w:t>
      </w:r>
    </w:p>
    <w:tbl>
      <w:tblPr>
        <w:tblStyle w:val="TableGrid"/>
        <w:tblW w:w="0" w:type="auto"/>
        <w:tblLayout w:type="fixed"/>
        <w:tblLook w:val="04A0" w:firstRow="1" w:lastRow="0" w:firstColumn="1" w:lastColumn="0" w:noHBand="0" w:noVBand="1"/>
      </w:tblPr>
      <w:tblGrid>
        <w:gridCol w:w="5098"/>
        <w:gridCol w:w="284"/>
        <w:gridCol w:w="5068"/>
      </w:tblGrid>
      <w:tr w:rsidR="00C01203" w14:paraId="6C811238" w14:textId="77777777" w:rsidTr="00C01203">
        <w:tc>
          <w:tcPr>
            <w:tcW w:w="5098" w:type="dxa"/>
          </w:tcPr>
          <w:p w14:paraId="56AE36A1" w14:textId="0CC2C892" w:rsidR="00C01203" w:rsidRPr="00A37F47" w:rsidRDefault="00C01203" w:rsidP="00A37F47">
            <w:pPr>
              <w:widowControl w:val="0"/>
              <w:autoSpaceDE w:val="0"/>
              <w:autoSpaceDN w:val="0"/>
              <w:adjustRightInd w:val="0"/>
              <w:spacing w:after="240" w:line="360" w:lineRule="auto"/>
              <w:rPr>
                <w:rFonts w:asciiTheme="majorHAnsi" w:hAnsiTheme="majorHAnsi" w:cs="Times"/>
              </w:rPr>
            </w:pPr>
            <w:r w:rsidRPr="00A37F47">
              <w:rPr>
                <w:rFonts w:asciiTheme="majorHAnsi" w:hAnsiTheme="majorHAnsi" w:cs="Times"/>
              </w:rPr>
              <w:t xml:space="preserve">Parent </w:t>
            </w:r>
            <w:r>
              <w:rPr>
                <w:rFonts w:asciiTheme="majorHAnsi" w:hAnsiTheme="majorHAnsi" w:cs="Times"/>
              </w:rPr>
              <w:t xml:space="preserve">1 First </w:t>
            </w:r>
            <w:r w:rsidRPr="00A37F47">
              <w:rPr>
                <w:rFonts w:asciiTheme="majorHAnsi" w:hAnsiTheme="majorHAnsi" w:cs="Times"/>
              </w:rPr>
              <w:t>Name:</w:t>
            </w:r>
          </w:p>
        </w:tc>
        <w:tc>
          <w:tcPr>
            <w:tcW w:w="284" w:type="dxa"/>
            <w:shd w:val="clear" w:color="auto" w:fill="000000" w:themeFill="text1"/>
          </w:tcPr>
          <w:p w14:paraId="04A2A787" w14:textId="77777777" w:rsidR="00C01203" w:rsidRDefault="00C01203" w:rsidP="00BD6FD2">
            <w:pPr>
              <w:widowControl w:val="0"/>
              <w:autoSpaceDE w:val="0"/>
              <w:autoSpaceDN w:val="0"/>
              <w:adjustRightInd w:val="0"/>
              <w:spacing w:after="240" w:line="360" w:lineRule="auto"/>
              <w:rPr>
                <w:rFonts w:asciiTheme="majorHAnsi" w:hAnsiTheme="majorHAnsi" w:cs="Times"/>
              </w:rPr>
            </w:pPr>
          </w:p>
        </w:tc>
        <w:tc>
          <w:tcPr>
            <w:tcW w:w="5068" w:type="dxa"/>
          </w:tcPr>
          <w:p w14:paraId="7472A06B" w14:textId="342D2BB7" w:rsidR="00C01203" w:rsidRPr="00BD6FD2" w:rsidRDefault="00C01203"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 xml:space="preserve">Parent </w:t>
            </w:r>
            <w:r w:rsidR="000E27D9">
              <w:rPr>
                <w:rFonts w:asciiTheme="majorHAnsi" w:hAnsiTheme="majorHAnsi" w:cs="Times"/>
              </w:rPr>
              <w:t xml:space="preserve">2 </w:t>
            </w:r>
            <w:r>
              <w:rPr>
                <w:rFonts w:asciiTheme="majorHAnsi" w:hAnsiTheme="majorHAnsi" w:cs="Times"/>
              </w:rPr>
              <w:t>First Name:</w:t>
            </w:r>
          </w:p>
        </w:tc>
      </w:tr>
      <w:tr w:rsidR="00C01203" w14:paraId="59F7DD82" w14:textId="77777777" w:rsidTr="00C01203">
        <w:tc>
          <w:tcPr>
            <w:tcW w:w="5098" w:type="dxa"/>
          </w:tcPr>
          <w:p w14:paraId="53EB9A7C" w14:textId="25CB0FF6" w:rsidR="00C01203" w:rsidRPr="00C01203" w:rsidRDefault="00C01203" w:rsidP="00C01203">
            <w:pPr>
              <w:widowControl w:val="0"/>
              <w:autoSpaceDE w:val="0"/>
              <w:autoSpaceDN w:val="0"/>
              <w:adjustRightInd w:val="0"/>
              <w:spacing w:after="240" w:line="360" w:lineRule="auto"/>
              <w:rPr>
                <w:rFonts w:asciiTheme="majorHAnsi" w:hAnsiTheme="majorHAnsi" w:cs="Times"/>
              </w:rPr>
            </w:pPr>
            <w:r w:rsidRPr="00C01203">
              <w:rPr>
                <w:rFonts w:asciiTheme="majorHAnsi" w:hAnsiTheme="majorHAnsi" w:cs="Times"/>
              </w:rPr>
              <w:t>P</w:t>
            </w:r>
            <w:r>
              <w:rPr>
                <w:rFonts w:asciiTheme="majorHAnsi" w:hAnsiTheme="majorHAnsi" w:cs="Times"/>
              </w:rPr>
              <w:t>arent 1 Surname:</w:t>
            </w:r>
          </w:p>
        </w:tc>
        <w:tc>
          <w:tcPr>
            <w:tcW w:w="284" w:type="dxa"/>
            <w:shd w:val="clear" w:color="auto" w:fill="000000" w:themeFill="text1"/>
          </w:tcPr>
          <w:p w14:paraId="29A2498E" w14:textId="77777777" w:rsidR="00C01203" w:rsidRDefault="00C01203" w:rsidP="00BD6FD2">
            <w:pPr>
              <w:widowControl w:val="0"/>
              <w:autoSpaceDE w:val="0"/>
              <w:autoSpaceDN w:val="0"/>
              <w:adjustRightInd w:val="0"/>
              <w:spacing w:after="240" w:line="360" w:lineRule="auto"/>
              <w:rPr>
                <w:rFonts w:asciiTheme="majorHAnsi" w:hAnsiTheme="majorHAnsi" w:cs="Times"/>
              </w:rPr>
            </w:pPr>
          </w:p>
        </w:tc>
        <w:tc>
          <w:tcPr>
            <w:tcW w:w="5068" w:type="dxa"/>
          </w:tcPr>
          <w:p w14:paraId="10925C9E" w14:textId="66C40DC0" w:rsidR="00C01203" w:rsidRDefault="00C01203"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 xml:space="preserve">Parent </w:t>
            </w:r>
            <w:r w:rsidR="000E27D9">
              <w:rPr>
                <w:rFonts w:asciiTheme="majorHAnsi" w:hAnsiTheme="majorHAnsi" w:cs="Times"/>
              </w:rPr>
              <w:t xml:space="preserve">2 </w:t>
            </w:r>
            <w:r>
              <w:rPr>
                <w:rFonts w:asciiTheme="majorHAnsi" w:hAnsiTheme="majorHAnsi" w:cs="Times"/>
              </w:rPr>
              <w:t>Surname:</w:t>
            </w:r>
          </w:p>
        </w:tc>
      </w:tr>
      <w:tr w:rsidR="00C01203" w14:paraId="0A1706C8" w14:textId="77777777" w:rsidTr="00C01203">
        <w:tc>
          <w:tcPr>
            <w:tcW w:w="5098" w:type="dxa"/>
          </w:tcPr>
          <w:p w14:paraId="2EA4D72B" w14:textId="6EF062F5" w:rsidR="00C01203" w:rsidRPr="00C01203" w:rsidRDefault="00C01203" w:rsidP="00C01203">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 xml:space="preserve">Parent 1 </w:t>
            </w:r>
            <w:r w:rsidRPr="00C01203">
              <w:rPr>
                <w:rFonts w:asciiTheme="majorHAnsi" w:hAnsiTheme="majorHAnsi" w:cs="Times"/>
              </w:rPr>
              <w:t>Profession:</w:t>
            </w:r>
          </w:p>
        </w:tc>
        <w:tc>
          <w:tcPr>
            <w:tcW w:w="284" w:type="dxa"/>
            <w:shd w:val="clear" w:color="auto" w:fill="000000" w:themeFill="text1"/>
          </w:tcPr>
          <w:p w14:paraId="796132D3" w14:textId="77777777" w:rsidR="00C01203" w:rsidRDefault="00C01203" w:rsidP="00BD6FD2">
            <w:pPr>
              <w:widowControl w:val="0"/>
              <w:autoSpaceDE w:val="0"/>
              <w:autoSpaceDN w:val="0"/>
              <w:adjustRightInd w:val="0"/>
              <w:spacing w:after="240" w:line="360" w:lineRule="auto"/>
              <w:rPr>
                <w:rFonts w:asciiTheme="majorHAnsi" w:hAnsiTheme="majorHAnsi" w:cs="Times"/>
              </w:rPr>
            </w:pPr>
          </w:p>
        </w:tc>
        <w:tc>
          <w:tcPr>
            <w:tcW w:w="5068" w:type="dxa"/>
          </w:tcPr>
          <w:p w14:paraId="04DF6AF6" w14:textId="23CCEE4F" w:rsidR="00C01203" w:rsidRPr="00BD6FD2" w:rsidRDefault="00C01203"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w:t>
            </w:r>
            <w:r w:rsidRPr="00BD6FD2">
              <w:rPr>
                <w:rFonts w:asciiTheme="majorHAnsi" w:hAnsiTheme="majorHAnsi" w:cs="Times"/>
              </w:rPr>
              <w:t xml:space="preserve"> </w:t>
            </w:r>
            <w:r w:rsidR="000E27D9">
              <w:rPr>
                <w:rFonts w:asciiTheme="majorHAnsi" w:hAnsiTheme="majorHAnsi" w:cs="Times"/>
              </w:rPr>
              <w:t xml:space="preserve">2 </w:t>
            </w:r>
            <w:r w:rsidRPr="00BD6FD2">
              <w:rPr>
                <w:rFonts w:asciiTheme="majorHAnsi" w:hAnsiTheme="majorHAnsi" w:cs="Times"/>
              </w:rPr>
              <w:t>Profession</w:t>
            </w:r>
            <w:r>
              <w:rPr>
                <w:rFonts w:asciiTheme="majorHAnsi" w:hAnsiTheme="majorHAnsi" w:cs="Times"/>
              </w:rPr>
              <w:t>:</w:t>
            </w:r>
          </w:p>
        </w:tc>
      </w:tr>
      <w:tr w:rsidR="00C01203" w14:paraId="698E8678" w14:textId="77777777" w:rsidTr="00C01203">
        <w:tc>
          <w:tcPr>
            <w:tcW w:w="5098" w:type="dxa"/>
          </w:tcPr>
          <w:p w14:paraId="019826A3" w14:textId="435B5269" w:rsidR="00C01203" w:rsidRPr="00BD6FD2" w:rsidRDefault="00C01203"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1 P</w:t>
            </w:r>
            <w:r w:rsidRPr="00BD6FD2">
              <w:rPr>
                <w:rFonts w:asciiTheme="majorHAnsi" w:hAnsiTheme="majorHAnsi" w:cs="Times"/>
              </w:rPr>
              <w:t>hone numbers:</w:t>
            </w:r>
          </w:p>
        </w:tc>
        <w:tc>
          <w:tcPr>
            <w:tcW w:w="284" w:type="dxa"/>
            <w:shd w:val="clear" w:color="auto" w:fill="000000" w:themeFill="text1"/>
          </w:tcPr>
          <w:p w14:paraId="77C38349" w14:textId="77777777" w:rsidR="00C01203" w:rsidRDefault="00C01203" w:rsidP="00BD6FD2">
            <w:pPr>
              <w:widowControl w:val="0"/>
              <w:autoSpaceDE w:val="0"/>
              <w:autoSpaceDN w:val="0"/>
              <w:adjustRightInd w:val="0"/>
              <w:spacing w:after="240" w:line="360" w:lineRule="auto"/>
              <w:rPr>
                <w:rFonts w:asciiTheme="majorHAnsi" w:hAnsiTheme="majorHAnsi" w:cs="Times"/>
              </w:rPr>
            </w:pPr>
          </w:p>
        </w:tc>
        <w:tc>
          <w:tcPr>
            <w:tcW w:w="5068" w:type="dxa"/>
          </w:tcPr>
          <w:p w14:paraId="450EF309" w14:textId="480ADDD6" w:rsidR="00C01203" w:rsidRPr="00BD6FD2" w:rsidRDefault="000E27D9"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 xml:space="preserve">Parent 2 </w:t>
            </w:r>
            <w:r w:rsidR="00C01203" w:rsidRPr="00BD6FD2">
              <w:rPr>
                <w:rFonts w:asciiTheme="majorHAnsi" w:hAnsiTheme="majorHAnsi" w:cs="Times"/>
              </w:rPr>
              <w:t>Phone numbers:</w:t>
            </w:r>
          </w:p>
        </w:tc>
      </w:tr>
      <w:tr w:rsidR="00C01203" w14:paraId="32B478E0" w14:textId="77777777" w:rsidTr="00C01203">
        <w:tc>
          <w:tcPr>
            <w:tcW w:w="5098" w:type="dxa"/>
          </w:tcPr>
          <w:p w14:paraId="1BC9ABF9" w14:textId="5833D72C" w:rsidR="00C01203" w:rsidRPr="00BD6FD2" w:rsidRDefault="000E27D9"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1</w:t>
            </w:r>
            <w:r w:rsidR="00C01203" w:rsidRPr="00BD6FD2">
              <w:rPr>
                <w:rFonts w:asciiTheme="majorHAnsi" w:hAnsiTheme="majorHAnsi" w:cs="Times"/>
              </w:rPr>
              <w:t xml:space="preserve"> Email:</w:t>
            </w:r>
          </w:p>
        </w:tc>
        <w:tc>
          <w:tcPr>
            <w:tcW w:w="284" w:type="dxa"/>
            <w:shd w:val="clear" w:color="auto" w:fill="000000" w:themeFill="text1"/>
          </w:tcPr>
          <w:p w14:paraId="1AE21658" w14:textId="77777777" w:rsidR="00C01203" w:rsidRDefault="00C01203" w:rsidP="00BD6FD2">
            <w:pPr>
              <w:widowControl w:val="0"/>
              <w:autoSpaceDE w:val="0"/>
              <w:autoSpaceDN w:val="0"/>
              <w:adjustRightInd w:val="0"/>
              <w:spacing w:after="240" w:line="360" w:lineRule="auto"/>
              <w:rPr>
                <w:rFonts w:asciiTheme="majorHAnsi" w:hAnsiTheme="majorHAnsi" w:cs="Times"/>
              </w:rPr>
            </w:pPr>
          </w:p>
        </w:tc>
        <w:tc>
          <w:tcPr>
            <w:tcW w:w="5068" w:type="dxa"/>
          </w:tcPr>
          <w:p w14:paraId="22D72508" w14:textId="65B169EC" w:rsidR="00C01203" w:rsidRPr="00BD6FD2" w:rsidRDefault="000E27D9" w:rsidP="00BD6FD2">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2</w:t>
            </w:r>
            <w:r w:rsidR="00C01203" w:rsidRPr="00BD6FD2">
              <w:rPr>
                <w:rFonts w:asciiTheme="majorHAnsi" w:hAnsiTheme="majorHAnsi" w:cs="Times"/>
              </w:rPr>
              <w:t xml:space="preserve"> Email:</w:t>
            </w:r>
          </w:p>
        </w:tc>
      </w:tr>
      <w:tr w:rsidR="00C01203" w14:paraId="2EFCC71E" w14:textId="77777777" w:rsidTr="004271FE">
        <w:tc>
          <w:tcPr>
            <w:tcW w:w="10450" w:type="dxa"/>
            <w:gridSpan w:val="3"/>
          </w:tcPr>
          <w:p w14:paraId="02F84A21" w14:textId="6E7FDF92" w:rsidR="00C01203" w:rsidRPr="00A37F47" w:rsidRDefault="00C01203" w:rsidP="00C46C9D">
            <w:pPr>
              <w:spacing w:after="120"/>
              <w:rPr>
                <w:rFonts w:asciiTheme="majorHAnsi" w:hAnsiTheme="majorHAnsi"/>
                <w:bCs/>
                <w:szCs w:val="28"/>
              </w:rPr>
            </w:pPr>
            <w:r w:rsidRPr="00BD6FD2">
              <w:rPr>
                <w:rFonts w:asciiTheme="majorHAnsi" w:hAnsiTheme="majorHAnsi"/>
                <w:bCs/>
                <w:szCs w:val="28"/>
              </w:rPr>
              <w:t>Address:</w:t>
            </w:r>
          </w:p>
          <w:p w14:paraId="74F325C4" w14:textId="25E9AC13" w:rsidR="00C01203" w:rsidRPr="00BD6FD2" w:rsidRDefault="00C01203" w:rsidP="00C46C9D">
            <w:pPr>
              <w:spacing w:after="120"/>
              <w:rPr>
                <w:rFonts w:asciiTheme="majorHAnsi" w:hAnsiTheme="majorHAnsi"/>
                <w:bCs/>
                <w:szCs w:val="28"/>
              </w:rPr>
            </w:pPr>
            <w:r>
              <w:rPr>
                <w:rFonts w:asciiTheme="majorHAnsi" w:hAnsiTheme="majorHAnsi"/>
                <w:b/>
                <w:szCs w:val="28"/>
              </w:rPr>
              <w:t xml:space="preserve">                                                                                                </w:t>
            </w:r>
            <w:r w:rsidRPr="00BD6FD2">
              <w:rPr>
                <w:rFonts w:asciiTheme="majorHAnsi" w:hAnsiTheme="majorHAnsi"/>
                <w:bCs/>
                <w:szCs w:val="28"/>
              </w:rPr>
              <w:t>Postcode:</w:t>
            </w:r>
          </w:p>
        </w:tc>
      </w:tr>
    </w:tbl>
    <w:p w14:paraId="6948A218" w14:textId="0C992AD5" w:rsidR="00C46C9D" w:rsidRDefault="007220B8" w:rsidP="00C46C9D">
      <w:pPr>
        <w:spacing w:after="120"/>
        <w:rPr>
          <w:rFonts w:asciiTheme="majorHAnsi" w:hAnsiTheme="majorHAnsi"/>
          <w:b/>
          <w:szCs w:val="28"/>
        </w:rPr>
      </w:pPr>
      <w:r w:rsidRPr="00F8255F">
        <w:rPr>
          <w:rFonts w:asciiTheme="majorHAnsi" w:hAnsiTheme="majorHAnsi"/>
          <w:b/>
          <w:szCs w:val="28"/>
        </w:rPr>
        <w:t>I</w:t>
      </w:r>
      <w:r>
        <w:rPr>
          <w:rFonts w:asciiTheme="majorHAnsi" w:hAnsiTheme="majorHAnsi"/>
          <w:b/>
          <w:szCs w:val="28"/>
        </w:rPr>
        <w:t>/we</w:t>
      </w:r>
      <w:r w:rsidRPr="00F8255F">
        <w:rPr>
          <w:rFonts w:asciiTheme="majorHAnsi" w:hAnsiTheme="majorHAnsi"/>
          <w:b/>
          <w:szCs w:val="28"/>
        </w:rPr>
        <w:t xml:space="preserve"> have read and accept the Standard Terms and Conditions as printed overleaf.</w:t>
      </w:r>
    </w:p>
    <w:tbl>
      <w:tblPr>
        <w:tblStyle w:val="TableGrid"/>
        <w:tblW w:w="0" w:type="auto"/>
        <w:tblLook w:val="04A0" w:firstRow="1" w:lastRow="0" w:firstColumn="1" w:lastColumn="0" w:noHBand="0" w:noVBand="1"/>
      </w:tblPr>
      <w:tblGrid>
        <w:gridCol w:w="7593"/>
        <w:gridCol w:w="2857"/>
      </w:tblGrid>
      <w:tr w:rsidR="00521DE2" w14:paraId="6F4F5B89" w14:textId="77777777" w:rsidTr="00521DE2">
        <w:tc>
          <w:tcPr>
            <w:tcW w:w="7763" w:type="dxa"/>
          </w:tcPr>
          <w:p w14:paraId="1974355E" w14:textId="305A0B32" w:rsidR="00521DE2" w:rsidRDefault="00C01203" w:rsidP="00C46C9D">
            <w:pPr>
              <w:spacing w:after="120"/>
              <w:rPr>
                <w:rFonts w:asciiTheme="majorHAnsi" w:hAnsiTheme="majorHAnsi"/>
                <w:b/>
                <w:szCs w:val="28"/>
              </w:rPr>
            </w:pPr>
            <w:r>
              <w:rPr>
                <w:rFonts w:asciiTheme="majorHAnsi" w:hAnsiTheme="majorHAnsi"/>
                <w:b/>
                <w:szCs w:val="28"/>
              </w:rPr>
              <w:t>1. Parent’</w:t>
            </w:r>
            <w:r w:rsidR="00AB305F">
              <w:rPr>
                <w:rFonts w:asciiTheme="majorHAnsi" w:hAnsiTheme="majorHAnsi"/>
                <w:b/>
                <w:szCs w:val="28"/>
              </w:rPr>
              <w:t>s</w:t>
            </w:r>
            <w:r w:rsidR="00521DE2">
              <w:rPr>
                <w:rFonts w:asciiTheme="majorHAnsi" w:hAnsiTheme="majorHAnsi"/>
                <w:b/>
                <w:szCs w:val="28"/>
              </w:rPr>
              <w:t xml:space="preserve"> Signature:</w:t>
            </w:r>
          </w:p>
          <w:p w14:paraId="6D385925" w14:textId="0074BC9B" w:rsidR="00521DE2" w:rsidRDefault="00521DE2" w:rsidP="00C46C9D">
            <w:pPr>
              <w:spacing w:after="120"/>
              <w:rPr>
                <w:rFonts w:asciiTheme="majorHAnsi" w:hAnsiTheme="majorHAnsi"/>
                <w:b/>
                <w:szCs w:val="28"/>
              </w:rPr>
            </w:pPr>
          </w:p>
        </w:tc>
        <w:tc>
          <w:tcPr>
            <w:tcW w:w="2913" w:type="dxa"/>
          </w:tcPr>
          <w:p w14:paraId="25C0C4EC" w14:textId="22FDF0E0" w:rsidR="00521DE2" w:rsidRDefault="00521DE2" w:rsidP="00C46C9D">
            <w:pPr>
              <w:spacing w:after="120"/>
              <w:rPr>
                <w:rFonts w:asciiTheme="majorHAnsi" w:hAnsiTheme="majorHAnsi"/>
                <w:b/>
                <w:szCs w:val="28"/>
              </w:rPr>
            </w:pPr>
            <w:r>
              <w:rPr>
                <w:rFonts w:asciiTheme="majorHAnsi" w:hAnsiTheme="majorHAnsi"/>
                <w:b/>
                <w:szCs w:val="28"/>
              </w:rPr>
              <w:t>Date:</w:t>
            </w:r>
          </w:p>
        </w:tc>
      </w:tr>
      <w:tr w:rsidR="00521DE2" w14:paraId="5B232214" w14:textId="77777777" w:rsidTr="00521DE2">
        <w:tc>
          <w:tcPr>
            <w:tcW w:w="7763" w:type="dxa"/>
          </w:tcPr>
          <w:p w14:paraId="407BF4A5" w14:textId="394B0223" w:rsidR="00521DE2" w:rsidRDefault="00C01203" w:rsidP="00C46C9D">
            <w:pPr>
              <w:spacing w:after="120"/>
              <w:rPr>
                <w:rFonts w:asciiTheme="majorHAnsi" w:hAnsiTheme="majorHAnsi"/>
                <w:b/>
                <w:szCs w:val="28"/>
              </w:rPr>
            </w:pPr>
            <w:r>
              <w:rPr>
                <w:rFonts w:asciiTheme="majorHAnsi" w:hAnsiTheme="majorHAnsi"/>
                <w:b/>
                <w:szCs w:val="28"/>
              </w:rPr>
              <w:t>2. Parent</w:t>
            </w:r>
            <w:r w:rsidR="00AB305F">
              <w:rPr>
                <w:rFonts w:asciiTheme="majorHAnsi" w:hAnsiTheme="majorHAnsi"/>
                <w:b/>
                <w:szCs w:val="28"/>
              </w:rPr>
              <w:t>’s</w:t>
            </w:r>
            <w:r w:rsidR="00521DE2">
              <w:rPr>
                <w:rFonts w:asciiTheme="majorHAnsi" w:hAnsiTheme="majorHAnsi"/>
                <w:b/>
                <w:szCs w:val="28"/>
              </w:rPr>
              <w:t xml:space="preserve"> Signature:</w:t>
            </w:r>
          </w:p>
          <w:p w14:paraId="527793C0" w14:textId="1A300D53" w:rsidR="00521DE2" w:rsidRDefault="00521DE2" w:rsidP="00C46C9D">
            <w:pPr>
              <w:spacing w:after="120"/>
              <w:rPr>
                <w:rFonts w:asciiTheme="majorHAnsi" w:hAnsiTheme="majorHAnsi"/>
                <w:b/>
                <w:szCs w:val="28"/>
              </w:rPr>
            </w:pPr>
          </w:p>
        </w:tc>
        <w:tc>
          <w:tcPr>
            <w:tcW w:w="2913" w:type="dxa"/>
          </w:tcPr>
          <w:p w14:paraId="506C05B0" w14:textId="0D9DCF1C" w:rsidR="00521DE2" w:rsidRDefault="00521DE2" w:rsidP="00C46C9D">
            <w:pPr>
              <w:spacing w:after="120"/>
              <w:rPr>
                <w:rFonts w:asciiTheme="majorHAnsi" w:hAnsiTheme="majorHAnsi"/>
                <w:b/>
                <w:szCs w:val="28"/>
              </w:rPr>
            </w:pPr>
            <w:r>
              <w:rPr>
                <w:rFonts w:asciiTheme="majorHAnsi" w:hAnsiTheme="majorHAnsi"/>
                <w:b/>
                <w:szCs w:val="28"/>
              </w:rPr>
              <w:t>Date</w:t>
            </w:r>
            <w:r w:rsidR="00C01203">
              <w:rPr>
                <w:rFonts w:asciiTheme="majorHAnsi" w:hAnsiTheme="majorHAnsi"/>
                <w:b/>
                <w:szCs w:val="28"/>
              </w:rPr>
              <w:t>:</w:t>
            </w:r>
          </w:p>
        </w:tc>
      </w:tr>
    </w:tbl>
    <w:p w14:paraId="6B1E44D8" w14:textId="7B22418C" w:rsidR="00C46C9D" w:rsidRPr="00521DE2" w:rsidRDefault="00C46C9D" w:rsidP="00C46C9D">
      <w:pPr>
        <w:rPr>
          <w:rFonts w:asciiTheme="majorHAnsi" w:hAnsiTheme="majorHAnsi"/>
          <w:sz w:val="20"/>
          <w:szCs w:val="20"/>
        </w:rPr>
      </w:pPr>
      <w:r w:rsidRPr="00521DE2">
        <w:rPr>
          <w:rFonts w:asciiTheme="majorHAnsi" w:hAnsiTheme="majorHAnsi"/>
          <w:sz w:val="20"/>
          <w:szCs w:val="20"/>
        </w:rPr>
        <w:t xml:space="preserve">Please return this form, together with your </w:t>
      </w:r>
      <w:r w:rsidR="009D152F">
        <w:rPr>
          <w:rFonts w:asciiTheme="majorHAnsi" w:hAnsiTheme="majorHAnsi"/>
          <w:b/>
          <w:sz w:val="20"/>
          <w:szCs w:val="20"/>
        </w:rPr>
        <w:t>deposit</w:t>
      </w:r>
      <w:r w:rsidRPr="00521DE2">
        <w:rPr>
          <w:rFonts w:asciiTheme="majorHAnsi" w:hAnsiTheme="majorHAnsi"/>
          <w:b/>
          <w:sz w:val="20"/>
          <w:szCs w:val="20"/>
        </w:rPr>
        <w:t xml:space="preserve"> of £</w:t>
      </w:r>
      <w:r w:rsidR="009D152F">
        <w:rPr>
          <w:rFonts w:asciiTheme="majorHAnsi" w:hAnsiTheme="majorHAnsi"/>
          <w:b/>
          <w:sz w:val="20"/>
          <w:szCs w:val="20"/>
        </w:rPr>
        <w:t>100</w:t>
      </w:r>
      <w:r w:rsidRPr="00521DE2">
        <w:rPr>
          <w:rFonts w:asciiTheme="majorHAnsi" w:hAnsiTheme="majorHAnsi"/>
          <w:b/>
          <w:sz w:val="20"/>
          <w:szCs w:val="20"/>
        </w:rPr>
        <w:t>.00</w:t>
      </w:r>
      <w:r w:rsidRPr="00521DE2">
        <w:rPr>
          <w:rFonts w:asciiTheme="majorHAnsi" w:hAnsiTheme="majorHAnsi"/>
          <w:sz w:val="20"/>
          <w:szCs w:val="20"/>
        </w:rPr>
        <w:t xml:space="preserve"> (refundable</w:t>
      </w:r>
      <w:r w:rsidR="009D152F">
        <w:rPr>
          <w:rFonts w:asciiTheme="majorHAnsi" w:hAnsiTheme="majorHAnsi"/>
          <w:sz w:val="20"/>
          <w:szCs w:val="20"/>
        </w:rPr>
        <w:t xml:space="preserve"> at the end of your last term</w:t>
      </w:r>
      <w:r w:rsidRPr="00521DE2">
        <w:rPr>
          <w:rFonts w:asciiTheme="majorHAnsi" w:hAnsiTheme="majorHAnsi"/>
          <w:sz w:val="20"/>
          <w:szCs w:val="20"/>
        </w:rPr>
        <w:t>), to:</w:t>
      </w:r>
      <w:r w:rsidR="009D152F">
        <w:rPr>
          <w:rFonts w:asciiTheme="majorHAnsi" w:hAnsiTheme="majorHAnsi"/>
          <w:sz w:val="20"/>
          <w:szCs w:val="20"/>
        </w:rPr>
        <w:t xml:space="preserve"> </w:t>
      </w:r>
      <w:r w:rsidRPr="00521DE2">
        <w:rPr>
          <w:rFonts w:asciiTheme="majorHAnsi" w:hAnsiTheme="majorHAnsi"/>
          <w:b/>
          <w:sz w:val="20"/>
          <w:szCs w:val="20"/>
        </w:rPr>
        <w:t xml:space="preserve">Oaktree Nursery School, </w:t>
      </w:r>
      <w:r w:rsidRPr="00521DE2">
        <w:rPr>
          <w:rFonts w:asciiTheme="majorHAnsi" w:hAnsiTheme="majorHAnsi"/>
          <w:sz w:val="20"/>
          <w:szCs w:val="20"/>
        </w:rPr>
        <w:t xml:space="preserve">Office: 69 Brodrick Road, London, SW17 7DX or email a copy to </w:t>
      </w:r>
      <w:hyperlink r:id="rId7" w:history="1">
        <w:r w:rsidRPr="00521DE2">
          <w:rPr>
            <w:rStyle w:val="Hyperlink"/>
            <w:rFonts w:asciiTheme="majorHAnsi" w:hAnsiTheme="majorHAnsi"/>
            <w:sz w:val="20"/>
            <w:szCs w:val="20"/>
          </w:rPr>
          <w:t>jill@oaktreenurseryschool.com</w:t>
        </w:r>
      </w:hyperlink>
    </w:p>
    <w:p w14:paraId="4022F249" w14:textId="3954327C" w:rsidR="00BD6FD2" w:rsidRDefault="00C46C9D" w:rsidP="007220B8">
      <w:pPr>
        <w:spacing w:after="120" w:line="276" w:lineRule="auto"/>
        <w:rPr>
          <w:rFonts w:ascii="Calibri" w:eastAsia="Calibri" w:hAnsi="Calibri" w:cs="Times New Roman"/>
          <w:sz w:val="20"/>
          <w:szCs w:val="20"/>
          <w:lang w:val="en-GB"/>
        </w:rPr>
      </w:pPr>
      <w:r w:rsidRPr="00521DE2">
        <w:rPr>
          <w:rFonts w:ascii="Calibri" w:eastAsia="Calibri" w:hAnsi="Calibri" w:cs="Times New Roman"/>
          <w:b/>
          <w:sz w:val="20"/>
          <w:szCs w:val="20"/>
          <w:lang w:val="en-GB"/>
        </w:rPr>
        <w:t>To pay electronically/ BACS:</w:t>
      </w:r>
      <w:r w:rsidRPr="00521DE2">
        <w:rPr>
          <w:rFonts w:ascii="Calibri" w:eastAsia="Calibri" w:hAnsi="Calibri" w:cs="Times New Roman"/>
          <w:sz w:val="20"/>
          <w:szCs w:val="20"/>
          <w:lang w:val="en-GB"/>
        </w:rPr>
        <w:t xml:space="preserve">  Oaktree Nursery School, NatWest Clapham Junction Branch, Account No 23033452, Sort Code 50-21-01.  </w:t>
      </w:r>
      <w:r w:rsidR="00C63374" w:rsidRPr="00C63374">
        <w:rPr>
          <w:rFonts w:ascii="Calibri" w:eastAsia="Calibri" w:hAnsi="Calibri" w:cs="Times New Roman"/>
          <w:b/>
          <w:bCs/>
          <w:sz w:val="20"/>
          <w:szCs w:val="20"/>
          <w:lang w:val="en-GB"/>
        </w:rPr>
        <w:t>Please put surname as payment reference and confirm to the school via email</w:t>
      </w:r>
    </w:p>
    <w:p w14:paraId="1CD8F7C3" w14:textId="77777777" w:rsidR="00C63374" w:rsidRDefault="00C63374" w:rsidP="007220B8">
      <w:pPr>
        <w:spacing w:after="120" w:line="276" w:lineRule="auto"/>
        <w:rPr>
          <w:rFonts w:asciiTheme="majorHAnsi" w:hAnsiTheme="majorHAnsi"/>
          <w:sz w:val="22"/>
          <w:szCs w:val="22"/>
        </w:rPr>
      </w:pPr>
    </w:p>
    <w:p w14:paraId="48FE0A42" w14:textId="38FEAA53" w:rsidR="00C46C9D" w:rsidRPr="007220B8" w:rsidRDefault="00C46C9D" w:rsidP="007220B8">
      <w:pPr>
        <w:spacing w:after="120" w:line="276" w:lineRule="auto"/>
        <w:rPr>
          <w:rFonts w:ascii="Calibri" w:eastAsia="Calibri" w:hAnsi="Calibri" w:cs="Times New Roman"/>
          <w:sz w:val="20"/>
          <w:szCs w:val="20"/>
          <w:lang w:val="en-GB"/>
        </w:rPr>
      </w:pPr>
      <w:r w:rsidRPr="007220B8">
        <w:rPr>
          <w:rFonts w:asciiTheme="majorHAnsi" w:hAnsiTheme="majorHAnsi"/>
          <w:sz w:val="22"/>
          <w:szCs w:val="22"/>
        </w:rPr>
        <w:t>FOR OFFICE USE ONLY</w:t>
      </w:r>
    </w:p>
    <w:tbl>
      <w:tblPr>
        <w:tblStyle w:val="TableGrid"/>
        <w:tblW w:w="0" w:type="auto"/>
        <w:tblLook w:val="04A0" w:firstRow="1" w:lastRow="0" w:firstColumn="1" w:lastColumn="0" w:noHBand="0" w:noVBand="1"/>
      </w:tblPr>
      <w:tblGrid>
        <w:gridCol w:w="2613"/>
        <w:gridCol w:w="2603"/>
        <w:gridCol w:w="2601"/>
        <w:gridCol w:w="2633"/>
      </w:tblGrid>
      <w:tr w:rsidR="00521DE2" w14:paraId="506E7753" w14:textId="77777777" w:rsidTr="00521DE2">
        <w:tc>
          <w:tcPr>
            <w:tcW w:w="2669" w:type="dxa"/>
          </w:tcPr>
          <w:p w14:paraId="31FA0B02" w14:textId="7AC8C6DB" w:rsidR="00521DE2" w:rsidRPr="00C63374" w:rsidRDefault="00521DE2" w:rsidP="00C46C9D">
            <w:pPr>
              <w:rPr>
                <w:rFonts w:asciiTheme="majorHAnsi" w:hAnsiTheme="majorHAnsi"/>
                <w:sz w:val="21"/>
              </w:rPr>
            </w:pPr>
            <w:r w:rsidRPr="00C63374">
              <w:rPr>
                <w:rFonts w:asciiTheme="majorHAnsi" w:hAnsiTheme="majorHAnsi"/>
                <w:sz w:val="21"/>
              </w:rPr>
              <w:t>Application received:</w:t>
            </w:r>
          </w:p>
          <w:p w14:paraId="5A21B257" w14:textId="6E21A014" w:rsidR="00C63374" w:rsidRPr="00C63374" w:rsidRDefault="00C63374" w:rsidP="00C46C9D">
            <w:pPr>
              <w:rPr>
                <w:rFonts w:asciiTheme="majorHAnsi" w:hAnsiTheme="majorHAnsi"/>
                <w:sz w:val="21"/>
              </w:rPr>
            </w:pPr>
          </w:p>
        </w:tc>
        <w:tc>
          <w:tcPr>
            <w:tcW w:w="2669" w:type="dxa"/>
          </w:tcPr>
          <w:p w14:paraId="59C38AAC" w14:textId="242B261E" w:rsidR="00521DE2" w:rsidRPr="00C63374" w:rsidRDefault="009D152F" w:rsidP="00C46C9D">
            <w:pPr>
              <w:rPr>
                <w:rFonts w:asciiTheme="majorHAnsi" w:hAnsiTheme="majorHAnsi"/>
                <w:sz w:val="21"/>
              </w:rPr>
            </w:pPr>
            <w:r w:rsidRPr="00C63374">
              <w:rPr>
                <w:rFonts w:asciiTheme="majorHAnsi" w:hAnsiTheme="majorHAnsi"/>
                <w:sz w:val="21"/>
              </w:rPr>
              <w:t>Deposit</w:t>
            </w:r>
            <w:r w:rsidR="007220B8" w:rsidRPr="00C63374">
              <w:rPr>
                <w:rFonts w:asciiTheme="majorHAnsi" w:hAnsiTheme="majorHAnsi"/>
                <w:sz w:val="21"/>
              </w:rPr>
              <w:t>:</w:t>
            </w:r>
          </w:p>
        </w:tc>
        <w:tc>
          <w:tcPr>
            <w:tcW w:w="2669" w:type="dxa"/>
          </w:tcPr>
          <w:p w14:paraId="2003633E" w14:textId="3D030C61" w:rsidR="00C63374" w:rsidRPr="00C63374" w:rsidRDefault="00521DE2" w:rsidP="00C46C9D">
            <w:pPr>
              <w:rPr>
                <w:rFonts w:asciiTheme="majorHAnsi" w:hAnsiTheme="majorHAnsi"/>
                <w:sz w:val="21"/>
              </w:rPr>
            </w:pPr>
            <w:r w:rsidRPr="00C63374">
              <w:rPr>
                <w:rFonts w:asciiTheme="majorHAnsi" w:hAnsiTheme="majorHAnsi"/>
                <w:sz w:val="21"/>
              </w:rPr>
              <w:t>Place</w:t>
            </w:r>
            <w:r w:rsidR="007220B8" w:rsidRPr="00C63374">
              <w:rPr>
                <w:rFonts w:asciiTheme="majorHAnsi" w:hAnsiTheme="majorHAnsi"/>
                <w:sz w:val="21"/>
              </w:rPr>
              <w:t>:</w:t>
            </w:r>
          </w:p>
          <w:p w14:paraId="3DABC4DF" w14:textId="00B4069E" w:rsidR="007220B8" w:rsidRPr="00C63374" w:rsidRDefault="007220B8" w:rsidP="00C46C9D">
            <w:pPr>
              <w:rPr>
                <w:rFonts w:asciiTheme="majorHAnsi" w:hAnsiTheme="majorHAnsi"/>
                <w:sz w:val="21"/>
              </w:rPr>
            </w:pPr>
            <w:r w:rsidRPr="00C63374">
              <w:rPr>
                <w:rFonts w:asciiTheme="majorHAnsi" w:hAnsiTheme="majorHAnsi"/>
                <w:sz w:val="21"/>
              </w:rPr>
              <w:t>Waiting List:</w:t>
            </w:r>
          </w:p>
        </w:tc>
        <w:tc>
          <w:tcPr>
            <w:tcW w:w="2669" w:type="dxa"/>
          </w:tcPr>
          <w:p w14:paraId="01AC776E" w14:textId="1979A96E" w:rsidR="00521DE2" w:rsidRPr="00C63374" w:rsidRDefault="007220B8" w:rsidP="00C46C9D">
            <w:pPr>
              <w:rPr>
                <w:rFonts w:asciiTheme="majorHAnsi" w:hAnsiTheme="majorHAnsi"/>
                <w:sz w:val="21"/>
              </w:rPr>
            </w:pPr>
            <w:r w:rsidRPr="00C63374">
              <w:rPr>
                <w:rFonts w:asciiTheme="majorHAnsi" w:hAnsiTheme="majorHAnsi"/>
                <w:sz w:val="21"/>
              </w:rPr>
              <w:t>Acknowledgment sent:</w:t>
            </w:r>
          </w:p>
        </w:tc>
      </w:tr>
    </w:tbl>
    <w:p w14:paraId="7D439818" w14:textId="77777777" w:rsidR="000E27D9" w:rsidRDefault="000E27D9" w:rsidP="00C63374">
      <w:pPr>
        <w:rPr>
          <w:rFonts w:asciiTheme="majorHAnsi" w:hAnsiTheme="majorHAnsi"/>
          <w:sz w:val="20"/>
          <w:szCs w:val="20"/>
        </w:rPr>
      </w:pPr>
    </w:p>
    <w:p w14:paraId="5F1E1FEE" w14:textId="3FE98943" w:rsidR="007220B8" w:rsidRPr="000E27D9" w:rsidRDefault="007220B8" w:rsidP="007220B8">
      <w:pPr>
        <w:jc w:val="center"/>
        <w:rPr>
          <w:rFonts w:asciiTheme="majorHAnsi" w:hAnsiTheme="majorHAnsi"/>
          <w:b/>
          <w:bCs/>
          <w:sz w:val="20"/>
          <w:szCs w:val="20"/>
        </w:rPr>
      </w:pPr>
      <w:r w:rsidRPr="000E27D9">
        <w:rPr>
          <w:rFonts w:asciiTheme="majorHAnsi" w:hAnsiTheme="majorHAnsi"/>
          <w:b/>
          <w:bCs/>
          <w:sz w:val="20"/>
          <w:szCs w:val="20"/>
        </w:rPr>
        <w:t>Standard Terms and Conditions</w:t>
      </w:r>
    </w:p>
    <w:p w14:paraId="21BBC607" w14:textId="77777777"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1. </w:t>
      </w:r>
      <w:r w:rsidRPr="009D152F">
        <w:rPr>
          <w:rFonts w:ascii="Calibri" w:hAnsi="Calibri" w:cs="Calibri"/>
          <w:b/>
          <w:bCs/>
          <w:sz w:val="18"/>
          <w:szCs w:val="18"/>
        </w:rPr>
        <w:t>Partnership with Parents </w:t>
      </w:r>
      <w:r w:rsidRPr="009D152F">
        <w:rPr>
          <w:rFonts w:ascii="Calibri" w:hAnsi="Calibri" w:cs="Calibri"/>
          <w:sz w:val="18"/>
          <w:szCs w:val="18"/>
        </w:rPr>
        <w:t xml:space="preserve">Oaktree aims to provide a safe and happy atmosphere in which children can explore and discover that learning is fun. The children have the chance to experience both structured and free play and to develop at their own pace. They learn a variety of social and communicative skills – sharing and caring for others, expressing their opinions, coping with their emotions, natural inquisitiveness and growing awareness of all around them. Parents (the child’s parents or guardians) are expected to support the nursery’s aims and ensure that their children maintain appropriate standards of punctuality, behaviour, discipline and hygiene. </w:t>
      </w:r>
    </w:p>
    <w:p w14:paraId="3BA8C8D8" w14:textId="77777777"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2. </w:t>
      </w:r>
      <w:r w:rsidRPr="009D152F">
        <w:rPr>
          <w:rFonts w:ascii="Calibri" w:hAnsi="Calibri" w:cs="Calibri"/>
          <w:b/>
          <w:bCs/>
          <w:sz w:val="18"/>
          <w:szCs w:val="18"/>
        </w:rPr>
        <w:t>Parents Authority </w:t>
      </w:r>
      <w:r w:rsidRPr="009D152F">
        <w:rPr>
          <w:rFonts w:ascii="Calibri" w:hAnsi="Calibri" w:cs="Calibri"/>
          <w:sz w:val="18"/>
          <w:szCs w:val="18"/>
        </w:rPr>
        <w:t xml:space="preserve">Parents agree to authorize Oaktree to act in loco parentis and authorize the nursery to take all necessary steps to safeguard and promote children’s welfare. Parents are required to notify Oaktree of any change of address or contact numbers and, in strictest confidence, any change in family circumstance or court order which might affect the pupil’s welfare or happiness. </w:t>
      </w:r>
    </w:p>
    <w:p w14:paraId="552DD930" w14:textId="77777777"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3. </w:t>
      </w:r>
      <w:r w:rsidRPr="009D152F">
        <w:rPr>
          <w:rFonts w:ascii="Calibri" w:hAnsi="Calibri" w:cs="Calibri"/>
          <w:b/>
          <w:bCs/>
          <w:sz w:val="18"/>
          <w:szCs w:val="18"/>
        </w:rPr>
        <w:t>Health </w:t>
      </w:r>
      <w:r w:rsidRPr="009D152F">
        <w:rPr>
          <w:rFonts w:ascii="Calibri" w:hAnsi="Calibri" w:cs="Calibri"/>
          <w:sz w:val="18"/>
          <w:szCs w:val="18"/>
        </w:rPr>
        <w:t xml:space="preserve">Parents are requested to inform Oaktree if their child has any infectious disease or condition which may affect the child’s own health or that of other children, staff or parents. If parents/carers cannot be contacted in the event of illness, injury or medical emergency the parents/carers consent to the child being treated by certified medical staff or taken to hospital. </w:t>
      </w:r>
    </w:p>
    <w:p w14:paraId="5AF1F4A8" w14:textId="77777777"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4. </w:t>
      </w:r>
      <w:r w:rsidRPr="009D152F">
        <w:rPr>
          <w:rFonts w:ascii="Calibri" w:hAnsi="Calibri" w:cs="Calibri"/>
          <w:b/>
          <w:bCs/>
          <w:sz w:val="18"/>
          <w:szCs w:val="18"/>
        </w:rPr>
        <w:t>Accidents </w:t>
      </w:r>
      <w:r w:rsidRPr="009D152F">
        <w:rPr>
          <w:rFonts w:ascii="Calibri" w:hAnsi="Calibri" w:cs="Calibri"/>
          <w:sz w:val="18"/>
          <w:szCs w:val="18"/>
        </w:rPr>
        <w:t xml:space="preserve">Whilst all reasonable care will be taken of the children at Oaktree, the Nursery cannot accept liability in case of accidents due to something that is beyond their control. </w:t>
      </w:r>
    </w:p>
    <w:p w14:paraId="0F43B24B" w14:textId="77777777"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5. </w:t>
      </w:r>
      <w:r w:rsidRPr="009D152F">
        <w:rPr>
          <w:rFonts w:ascii="Calibri" w:hAnsi="Calibri" w:cs="Calibri"/>
          <w:b/>
          <w:bCs/>
          <w:sz w:val="18"/>
          <w:szCs w:val="18"/>
        </w:rPr>
        <w:t>Insurances </w:t>
      </w:r>
      <w:r w:rsidRPr="009D152F">
        <w:rPr>
          <w:rFonts w:ascii="Calibri" w:hAnsi="Calibri" w:cs="Calibri"/>
          <w:sz w:val="18"/>
          <w:szCs w:val="18"/>
        </w:rPr>
        <w:t xml:space="preserve">The school undertakes to maintain those insurances that are prescribed by law. All other insurances are the responsibility of the parents. </w:t>
      </w:r>
    </w:p>
    <w:p w14:paraId="331B91E2" w14:textId="3DCD9B3F"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6. </w:t>
      </w:r>
      <w:r w:rsidRPr="009D152F">
        <w:rPr>
          <w:rFonts w:ascii="Calibri" w:hAnsi="Calibri" w:cs="Calibri"/>
          <w:b/>
          <w:bCs/>
          <w:sz w:val="18"/>
          <w:szCs w:val="18"/>
        </w:rPr>
        <w:t xml:space="preserve">Entry to </w:t>
      </w:r>
      <w:r w:rsidR="009D152F" w:rsidRPr="009D152F">
        <w:rPr>
          <w:rFonts w:ascii="Calibri" w:hAnsi="Calibri" w:cs="Calibri"/>
          <w:b/>
          <w:bCs/>
          <w:sz w:val="18"/>
          <w:szCs w:val="18"/>
        </w:rPr>
        <w:t>Mini Oaks</w:t>
      </w:r>
      <w:r w:rsidRPr="009D152F">
        <w:rPr>
          <w:rFonts w:ascii="Calibri" w:hAnsi="Calibri" w:cs="Calibri"/>
          <w:b/>
          <w:bCs/>
          <w:sz w:val="18"/>
          <w:szCs w:val="18"/>
        </w:rPr>
        <w:t> </w:t>
      </w:r>
      <w:r w:rsidRPr="009D152F">
        <w:rPr>
          <w:rFonts w:ascii="Calibri" w:hAnsi="Calibri" w:cs="Calibri"/>
          <w:sz w:val="18"/>
          <w:szCs w:val="18"/>
        </w:rPr>
        <w:t xml:space="preserve">Parents are required to complete a registration form and send it to the office together with a </w:t>
      </w:r>
      <w:r w:rsidR="009D152F" w:rsidRPr="009D152F">
        <w:rPr>
          <w:rFonts w:ascii="Calibri" w:hAnsi="Calibri" w:cs="Calibri"/>
          <w:sz w:val="18"/>
          <w:szCs w:val="18"/>
        </w:rPr>
        <w:t>deposit of £100</w:t>
      </w:r>
      <w:r w:rsidRPr="009D152F">
        <w:rPr>
          <w:rFonts w:ascii="Calibri" w:hAnsi="Calibri" w:cs="Calibri"/>
          <w:sz w:val="18"/>
          <w:szCs w:val="18"/>
        </w:rPr>
        <w:t xml:space="preserve">. Places are offered on a first come, first served basis. The deposit is held in the school’s general funds until the pupil leaves and is returned after the end of the child’s last academic term at the school less all other sums due to the school. The deposit will be retained by the school if for any reason the acceptance of a place is cancelled or the pupil does not join the school. Discretion may, however, be exercised in cases of serious illness. </w:t>
      </w:r>
    </w:p>
    <w:p w14:paraId="43B84C24" w14:textId="3665F07E"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7. </w:t>
      </w:r>
      <w:r w:rsidRPr="009D152F">
        <w:rPr>
          <w:rFonts w:ascii="Calibri" w:hAnsi="Calibri" w:cs="Calibri"/>
          <w:b/>
          <w:bCs/>
          <w:sz w:val="18"/>
          <w:szCs w:val="18"/>
        </w:rPr>
        <w:t>Fees</w:t>
      </w:r>
      <w:r w:rsidRPr="009D152F">
        <w:rPr>
          <w:rFonts w:ascii="Calibri" w:hAnsi="Calibri" w:cs="Calibri"/>
          <w:sz w:val="18"/>
          <w:szCs w:val="18"/>
        </w:rPr>
        <w:t xml:space="preserve"> are payable before the first day of the academic term. Unpaid fees will incur a late payment charge of 1.5% per </w:t>
      </w:r>
      <w:r w:rsidR="00CE7262" w:rsidRPr="009D152F">
        <w:rPr>
          <w:rFonts w:ascii="Calibri" w:hAnsi="Calibri" w:cs="Calibri"/>
          <w:sz w:val="18"/>
          <w:szCs w:val="18"/>
        </w:rPr>
        <w:t>week</w:t>
      </w:r>
      <w:r w:rsidRPr="009D152F">
        <w:rPr>
          <w:rFonts w:ascii="Calibri" w:hAnsi="Calibri" w:cs="Calibri"/>
          <w:sz w:val="18"/>
          <w:szCs w:val="18"/>
        </w:rPr>
        <w:t xml:space="preserve">. If fees remain unpaid the school reserves the right to exclude the pupil. </w:t>
      </w:r>
    </w:p>
    <w:p w14:paraId="104DCE08" w14:textId="5F010359" w:rsidR="007220B8" w:rsidRPr="009D152F" w:rsidRDefault="007220B8" w:rsidP="007220B8">
      <w:pPr>
        <w:widowControl w:val="0"/>
        <w:autoSpaceDE w:val="0"/>
        <w:autoSpaceDN w:val="0"/>
        <w:adjustRightInd w:val="0"/>
        <w:spacing w:after="240"/>
        <w:rPr>
          <w:rFonts w:ascii="Times" w:hAnsi="Times" w:cs="Times"/>
          <w:sz w:val="18"/>
          <w:szCs w:val="18"/>
        </w:rPr>
      </w:pPr>
      <w:r w:rsidRPr="009D152F">
        <w:rPr>
          <w:rFonts w:ascii="Calibri" w:hAnsi="Calibri" w:cs="Calibri"/>
          <w:sz w:val="18"/>
          <w:szCs w:val="18"/>
        </w:rPr>
        <w:t xml:space="preserve">8. </w:t>
      </w:r>
      <w:r w:rsidRPr="009D152F">
        <w:rPr>
          <w:rFonts w:ascii="Calibri" w:hAnsi="Calibri" w:cs="Calibri"/>
          <w:b/>
          <w:bCs/>
          <w:sz w:val="18"/>
          <w:szCs w:val="18"/>
        </w:rPr>
        <w:t>Attendance </w:t>
      </w:r>
      <w:r w:rsidRPr="009D152F">
        <w:rPr>
          <w:rFonts w:ascii="Calibri" w:hAnsi="Calibri" w:cs="Calibri"/>
          <w:sz w:val="18"/>
          <w:szCs w:val="18"/>
        </w:rPr>
        <w:t xml:space="preserve">It is our policy that all children aged 3 should attend five morning sessions per week. All children are eligible for the Government Free Nursery Education Place (FNEP) funding the term following their third birthday. Oaktree will apply for the grant on the parents behalf and the funding will be paid directly to the nursery hours. Afternoon School is an optional extra. Parents can choose for their child to stay between one and five extra curriculum afternoon session for an additional fee and these places are available on a first-come first-served basis. As a result of the government new legislation introduced in September 2017 relating to the FNEP funding for all three and four year olds we reserve the right to opt out of the FNEP system should the financial sustainability of the school become untenable and will provide one terms notice should we decide to do so. </w:t>
      </w:r>
      <w:r w:rsidR="009D152F" w:rsidRPr="009D152F">
        <w:rPr>
          <w:rFonts w:ascii="Calibri" w:hAnsi="Calibri" w:cs="Calibri"/>
          <w:sz w:val="18"/>
          <w:szCs w:val="18"/>
        </w:rPr>
        <w:t>Mini Oaks pupils are expected to attend a minimum of 2 mornings per week. Please note a pupil attending Mini Oaks does not receive automatic entry into Oaktree Nursery School.</w:t>
      </w:r>
    </w:p>
    <w:p w14:paraId="13E5D14A" w14:textId="4DA3CB02" w:rsidR="007220B8" w:rsidRPr="009D152F" w:rsidRDefault="007220B8" w:rsidP="007220B8">
      <w:pPr>
        <w:widowControl w:val="0"/>
        <w:autoSpaceDE w:val="0"/>
        <w:autoSpaceDN w:val="0"/>
        <w:adjustRightInd w:val="0"/>
        <w:spacing w:after="240"/>
        <w:rPr>
          <w:rFonts w:ascii="Calibri" w:hAnsi="Calibri" w:cs="Calibri"/>
          <w:sz w:val="18"/>
          <w:szCs w:val="18"/>
        </w:rPr>
      </w:pPr>
      <w:r w:rsidRPr="009D152F">
        <w:rPr>
          <w:rFonts w:ascii="Calibri" w:hAnsi="Calibri" w:cs="Calibri"/>
          <w:sz w:val="18"/>
          <w:szCs w:val="18"/>
        </w:rPr>
        <w:t xml:space="preserve">9. </w:t>
      </w:r>
      <w:r w:rsidRPr="009D152F">
        <w:rPr>
          <w:rFonts w:ascii="Calibri" w:hAnsi="Calibri" w:cs="Calibri"/>
          <w:b/>
          <w:bCs/>
          <w:sz w:val="18"/>
          <w:szCs w:val="18"/>
        </w:rPr>
        <w:t>Withdrawal or cancellations </w:t>
      </w:r>
      <w:r w:rsidRPr="009D152F">
        <w:rPr>
          <w:rFonts w:ascii="Calibri" w:hAnsi="Calibri" w:cs="Calibri"/>
          <w:sz w:val="18"/>
          <w:szCs w:val="18"/>
        </w:rPr>
        <w:t xml:space="preserve">Once a place has been accepted one term’s notice in writing is required before the removal or </w:t>
      </w:r>
      <w:proofErr w:type="spellStart"/>
      <w:r w:rsidRPr="009D152F">
        <w:rPr>
          <w:rFonts w:ascii="Calibri" w:hAnsi="Calibri" w:cs="Calibri"/>
          <w:sz w:val="18"/>
          <w:szCs w:val="18"/>
        </w:rPr>
        <w:t>non commencement</w:t>
      </w:r>
      <w:proofErr w:type="spellEnd"/>
      <w:r w:rsidRPr="009D152F">
        <w:rPr>
          <w:rFonts w:ascii="Calibri" w:hAnsi="Calibri" w:cs="Calibri"/>
          <w:sz w:val="18"/>
          <w:szCs w:val="18"/>
        </w:rPr>
        <w:t xml:space="preserve"> of a pupil or one academic term’s fees are payable in lieu thereof. Oaktree Nursery reserves the right to resign the charge of any pupil where it is in the best interests of the nursery or the welfare of the children. Similarly if the conduct of the parents is deemed to be incompatible with the aims of the nursery then the nursery reserves the right to exclude the child. In these circumstances any fees would not be refunded. The school may end the contract at any time with an academic term’s written notice to the parents. </w:t>
      </w:r>
      <w:r w:rsidR="009D152F" w:rsidRPr="009D152F">
        <w:rPr>
          <w:rFonts w:ascii="Calibri" w:hAnsi="Calibri" w:cs="Calibri"/>
          <w:sz w:val="18"/>
          <w:szCs w:val="18"/>
        </w:rPr>
        <w:t xml:space="preserve">Mini Oaks pupils are expected to provide six </w:t>
      </w:r>
      <w:proofErr w:type="spellStart"/>
      <w:r w:rsidR="000E27D9" w:rsidRPr="009D152F">
        <w:rPr>
          <w:rFonts w:ascii="Calibri" w:hAnsi="Calibri" w:cs="Calibri"/>
          <w:sz w:val="18"/>
          <w:szCs w:val="18"/>
        </w:rPr>
        <w:t>week’s notice</w:t>
      </w:r>
      <w:proofErr w:type="spellEnd"/>
      <w:r w:rsidR="009D152F" w:rsidRPr="009D152F">
        <w:rPr>
          <w:rFonts w:ascii="Calibri" w:hAnsi="Calibri" w:cs="Calibri"/>
          <w:sz w:val="18"/>
          <w:szCs w:val="18"/>
        </w:rPr>
        <w:t xml:space="preserve"> before the removal of a child. </w:t>
      </w:r>
    </w:p>
    <w:p w14:paraId="729AC930" w14:textId="77777777" w:rsidR="007220B8" w:rsidRPr="009D152F" w:rsidRDefault="007220B8" w:rsidP="007220B8">
      <w:pPr>
        <w:rPr>
          <w:rFonts w:ascii="Cambria" w:hAnsi="Cambria"/>
          <w:color w:val="000000"/>
          <w:sz w:val="18"/>
          <w:szCs w:val="18"/>
          <w:lang w:val="en-GB" w:eastAsia="en-GB"/>
        </w:rPr>
      </w:pPr>
      <w:r w:rsidRPr="009D152F">
        <w:rPr>
          <w:rFonts w:ascii="Calibri" w:hAnsi="Calibri"/>
          <w:b/>
          <w:bCs/>
          <w:color w:val="000000"/>
          <w:sz w:val="18"/>
          <w:szCs w:val="18"/>
        </w:rPr>
        <w:t>10. Data Privacy &amp; Protection</w:t>
      </w:r>
    </w:p>
    <w:p w14:paraId="29C7E216" w14:textId="3C066654" w:rsidR="007220B8" w:rsidRDefault="007220B8" w:rsidP="000E27D9">
      <w:pPr>
        <w:rPr>
          <w:rFonts w:ascii="Cambria" w:hAnsi="Cambria"/>
          <w:color w:val="000000"/>
          <w:sz w:val="18"/>
          <w:szCs w:val="18"/>
        </w:rPr>
      </w:pPr>
      <w:r w:rsidRPr="009D152F">
        <w:rPr>
          <w:rFonts w:ascii="Calibri" w:hAnsi="Calibri"/>
          <w:color w:val="000000"/>
          <w:sz w:val="18"/>
          <w:szCs w:val="18"/>
        </w:rPr>
        <w:t>In the process of attending the school we will need to collect some personal data about you and your child.</w:t>
      </w:r>
      <w:r w:rsidRPr="009D152F">
        <w:rPr>
          <w:rStyle w:val="apple-converted-space"/>
          <w:rFonts w:ascii="Calibri" w:hAnsi="Calibri"/>
          <w:color w:val="000000"/>
          <w:sz w:val="18"/>
          <w:szCs w:val="18"/>
        </w:rPr>
        <w:t> </w:t>
      </w:r>
      <w:r w:rsidRPr="009D152F">
        <w:rPr>
          <w:rFonts w:ascii="Calibri" w:hAnsi="Calibri"/>
          <w:color w:val="000000"/>
          <w:sz w:val="18"/>
          <w:szCs w:val="18"/>
        </w:rPr>
        <w:t> We keep this collection to a minimum, managing and storing this data safely and securely. We only share it with third parties that facilitate your experience, our administration, or the relevant education bodies related to the school. We do not sell or rent the information you provide us to anyone. Further details are available at</w:t>
      </w:r>
      <w:r w:rsidRPr="009D152F">
        <w:rPr>
          <w:rStyle w:val="apple-converted-space"/>
          <w:rFonts w:ascii="Calibri" w:hAnsi="Calibri"/>
          <w:color w:val="000000"/>
          <w:sz w:val="18"/>
          <w:szCs w:val="18"/>
        </w:rPr>
        <w:t> </w:t>
      </w:r>
      <w:hyperlink r:id="rId8" w:history="1">
        <w:r w:rsidRPr="009D152F">
          <w:rPr>
            <w:rStyle w:val="Hyperlink"/>
            <w:rFonts w:ascii="Calibri" w:hAnsi="Calibri"/>
            <w:sz w:val="18"/>
            <w:szCs w:val="18"/>
          </w:rPr>
          <w:t>www.oaktreenurseryschool.com/dataprotection</w:t>
        </w:r>
      </w:hyperlink>
    </w:p>
    <w:p w14:paraId="5C907942" w14:textId="77777777" w:rsidR="000E27D9" w:rsidRPr="000E27D9" w:rsidRDefault="000E27D9" w:rsidP="000E27D9">
      <w:pPr>
        <w:rPr>
          <w:rFonts w:ascii="Cambria" w:hAnsi="Cambria"/>
          <w:color w:val="000000"/>
          <w:sz w:val="18"/>
          <w:szCs w:val="18"/>
        </w:rPr>
      </w:pPr>
    </w:p>
    <w:p w14:paraId="743940A7" w14:textId="48BCB95B" w:rsidR="007220B8" w:rsidRPr="009D152F" w:rsidRDefault="007220B8" w:rsidP="007220B8">
      <w:pPr>
        <w:widowControl w:val="0"/>
        <w:autoSpaceDE w:val="0"/>
        <w:autoSpaceDN w:val="0"/>
        <w:adjustRightInd w:val="0"/>
        <w:spacing w:after="240"/>
        <w:rPr>
          <w:rFonts w:ascii="Calibri" w:hAnsi="Calibri" w:cs="Calibri"/>
          <w:sz w:val="18"/>
          <w:szCs w:val="18"/>
        </w:rPr>
      </w:pPr>
      <w:r w:rsidRPr="009D152F">
        <w:rPr>
          <w:rFonts w:ascii="Calibri" w:hAnsi="Calibri" w:cs="Calibri"/>
          <w:sz w:val="18"/>
          <w:szCs w:val="18"/>
        </w:rPr>
        <w:t xml:space="preserve">11. </w:t>
      </w:r>
      <w:r w:rsidRPr="009D152F">
        <w:rPr>
          <w:rFonts w:ascii="Calibri" w:hAnsi="Calibri" w:cs="Calibri"/>
          <w:b/>
          <w:bCs/>
          <w:sz w:val="18"/>
          <w:szCs w:val="18"/>
        </w:rPr>
        <w:t>Terms and Conditions </w:t>
      </w:r>
      <w:r w:rsidRPr="009D152F">
        <w:rPr>
          <w:rFonts w:ascii="Calibri" w:hAnsi="Calibri" w:cs="Calibri"/>
          <w:sz w:val="18"/>
          <w:szCs w:val="18"/>
        </w:rPr>
        <w:t xml:space="preserve">Reasonable changes may be made from time to time to these Standard Terms and Conditions, to the level of fees and to the curriculum and the structure and composition of classes and the length of nursery terms. Notice of any change will be given as soon as practicable but on some occasions this might be less than one academic term. </w:t>
      </w:r>
    </w:p>
    <w:p w14:paraId="57AB50BD" w14:textId="77777777" w:rsidR="0023651E" w:rsidRPr="009D152F" w:rsidRDefault="0023651E" w:rsidP="0023651E">
      <w:pPr>
        <w:rPr>
          <w:rFonts w:ascii="Calibri Light" w:hAnsi="Calibri Light"/>
          <w:b/>
          <w:bCs/>
          <w:i/>
          <w:iCs/>
          <w:color w:val="FF0000"/>
          <w:sz w:val="18"/>
          <w:szCs w:val="18"/>
          <w:u w:val="single"/>
        </w:rPr>
      </w:pPr>
      <w:r w:rsidRPr="009D152F">
        <w:rPr>
          <w:rFonts w:ascii="Calibri" w:hAnsi="Calibri" w:cs="Calibri"/>
          <w:b/>
          <w:bCs/>
          <w:sz w:val="18"/>
          <w:szCs w:val="18"/>
        </w:rPr>
        <w:t xml:space="preserve">12. </w:t>
      </w:r>
      <w:r w:rsidRPr="009D152F">
        <w:rPr>
          <w:rFonts w:ascii="Calibri Light" w:eastAsia="MS Gothic" w:hAnsi="Calibri Light"/>
          <w:b/>
          <w:bCs/>
          <w:sz w:val="18"/>
          <w:szCs w:val="18"/>
        </w:rPr>
        <w:t>In the event that the nursery is forced to close by the Government or Public Health England due to a pandemic such as Coronavirus full fees are payable and the curriculum will be delivered virtually.</w:t>
      </w:r>
    </w:p>
    <w:p w14:paraId="0B1FA28A" w14:textId="77777777" w:rsidR="0023651E" w:rsidRPr="009D152F" w:rsidRDefault="0023651E" w:rsidP="007220B8">
      <w:pPr>
        <w:widowControl w:val="0"/>
        <w:autoSpaceDE w:val="0"/>
        <w:autoSpaceDN w:val="0"/>
        <w:adjustRightInd w:val="0"/>
        <w:spacing w:after="240"/>
        <w:rPr>
          <w:rFonts w:ascii="Calibri" w:hAnsi="Calibri" w:cs="Calibri"/>
          <w:sz w:val="18"/>
          <w:szCs w:val="18"/>
        </w:rPr>
      </w:pPr>
    </w:p>
    <w:p w14:paraId="0E323CEE" w14:textId="77777777" w:rsidR="00F8255F" w:rsidRPr="00F8255F" w:rsidRDefault="00F8255F" w:rsidP="004445BC">
      <w:pPr>
        <w:pStyle w:val="Signature"/>
        <w:spacing w:before="0" w:after="100" w:afterAutospacing="1"/>
        <w:jc w:val="center"/>
        <w:rPr>
          <w:rFonts w:asciiTheme="majorHAnsi" w:hAnsiTheme="majorHAnsi"/>
        </w:rPr>
      </w:pPr>
    </w:p>
    <w:sectPr w:rsidR="00F8255F" w:rsidRPr="00F8255F" w:rsidSect="00F8255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02B"/>
    <w:multiLevelType w:val="hybridMultilevel"/>
    <w:tmpl w:val="D1B2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666F3"/>
    <w:multiLevelType w:val="hybridMultilevel"/>
    <w:tmpl w:val="A9DA8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32671"/>
    <w:multiLevelType w:val="hybridMultilevel"/>
    <w:tmpl w:val="4F3A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276097"/>
    <w:multiLevelType w:val="hybridMultilevel"/>
    <w:tmpl w:val="3E6C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5F"/>
    <w:rsid w:val="00030713"/>
    <w:rsid w:val="00041E0F"/>
    <w:rsid w:val="000938A1"/>
    <w:rsid w:val="000E27D9"/>
    <w:rsid w:val="0023651E"/>
    <w:rsid w:val="002D1E89"/>
    <w:rsid w:val="003876E3"/>
    <w:rsid w:val="004445BC"/>
    <w:rsid w:val="00464246"/>
    <w:rsid w:val="00502455"/>
    <w:rsid w:val="00521DE2"/>
    <w:rsid w:val="005E7761"/>
    <w:rsid w:val="006B2D93"/>
    <w:rsid w:val="00706B3E"/>
    <w:rsid w:val="007220B8"/>
    <w:rsid w:val="007602FF"/>
    <w:rsid w:val="00794794"/>
    <w:rsid w:val="00794B43"/>
    <w:rsid w:val="007C2312"/>
    <w:rsid w:val="00957BA5"/>
    <w:rsid w:val="00985C44"/>
    <w:rsid w:val="009D152F"/>
    <w:rsid w:val="009D282A"/>
    <w:rsid w:val="00A37F47"/>
    <w:rsid w:val="00A40677"/>
    <w:rsid w:val="00A57DF6"/>
    <w:rsid w:val="00AB305F"/>
    <w:rsid w:val="00B448C2"/>
    <w:rsid w:val="00BD6FD2"/>
    <w:rsid w:val="00C01203"/>
    <w:rsid w:val="00C46C9D"/>
    <w:rsid w:val="00C544B3"/>
    <w:rsid w:val="00C63374"/>
    <w:rsid w:val="00CC67B8"/>
    <w:rsid w:val="00CE7262"/>
    <w:rsid w:val="00D364D5"/>
    <w:rsid w:val="00D72E4D"/>
    <w:rsid w:val="00DE1FB6"/>
    <w:rsid w:val="00DE7099"/>
    <w:rsid w:val="00E64EE5"/>
    <w:rsid w:val="00E72D89"/>
    <w:rsid w:val="00F8255F"/>
    <w:rsid w:val="00F91052"/>
    <w:rsid w:val="00FC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BE9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8255F"/>
    <w:pPr>
      <w:keepNext/>
      <w:tabs>
        <w:tab w:val="right" w:pos="7371"/>
      </w:tabs>
      <w:spacing w:before="240" w:line="400" w:lineRule="exact"/>
      <w:jc w:val="both"/>
      <w:outlineLvl w:val="0"/>
    </w:pPr>
    <w:rPr>
      <w:rFonts w:ascii="Arial" w:eastAsia="Times New Roman" w:hAnsi="Arial" w:cs="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5F"/>
    <w:rPr>
      <w:rFonts w:ascii="Lucida Grande" w:hAnsi="Lucida Grande" w:cs="Lucida Grande"/>
      <w:sz w:val="18"/>
      <w:szCs w:val="18"/>
    </w:rPr>
  </w:style>
  <w:style w:type="character" w:customStyle="1" w:styleId="Heading1Char">
    <w:name w:val="Heading 1 Char"/>
    <w:basedOn w:val="DefaultParagraphFont"/>
    <w:link w:val="Heading1"/>
    <w:rsid w:val="00F8255F"/>
    <w:rPr>
      <w:rFonts w:ascii="Arial" w:eastAsia="Times New Roman" w:hAnsi="Arial" w:cs="Arial"/>
      <w:b/>
      <w:sz w:val="32"/>
      <w:lang w:val="en-GB"/>
    </w:rPr>
  </w:style>
  <w:style w:type="paragraph" w:styleId="Title">
    <w:name w:val="Title"/>
    <w:basedOn w:val="Normal"/>
    <w:link w:val="TitleChar"/>
    <w:autoRedefine/>
    <w:qFormat/>
    <w:rsid w:val="00F8255F"/>
    <w:pPr>
      <w:pBdr>
        <w:bottom w:val="single" w:sz="6" w:space="4" w:color="C0C0C0"/>
      </w:pBdr>
      <w:tabs>
        <w:tab w:val="right" w:pos="7371"/>
      </w:tabs>
      <w:spacing w:after="120" w:line="520" w:lineRule="exact"/>
      <w:jc w:val="center"/>
    </w:pPr>
    <w:rPr>
      <w:rFonts w:ascii="Arial" w:eastAsia="Times New Roman" w:hAnsi="Arial" w:cs="Times New Roman"/>
      <w:sz w:val="36"/>
      <w:lang w:val="en-GB"/>
    </w:rPr>
  </w:style>
  <w:style w:type="character" w:customStyle="1" w:styleId="TitleChar">
    <w:name w:val="Title Char"/>
    <w:basedOn w:val="DefaultParagraphFont"/>
    <w:link w:val="Title"/>
    <w:rsid w:val="00F8255F"/>
    <w:rPr>
      <w:rFonts w:ascii="Arial" w:eastAsia="Times New Roman" w:hAnsi="Arial" w:cs="Times New Roman"/>
      <w:sz w:val="36"/>
      <w:lang w:val="en-GB"/>
    </w:rPr>
  </w:style>
  <w:style w:type="paragraph" w:customStyle="1" w:styleId="Complete1">
    <w:name w:val="Complete 1"/>
    <w:basedOn w:val="Normal"/>
    <w:autoRedefine/>
    <w:rsid w:val="00F8255F"/>
    <w:pPr>
      <w:tabs>
        <w:tab w:val="right" w:leader="dot" w:pos="8222"/>
      </w:tabs>
      <w:spacing w:after="120" w:line="240" w:lineRule="exact"/>
    </w:pPr>
    <w:rPr>
      <w:rFonts w:ascii="Arial" w:eastAsia="Times New Roman" w:hAnsi="Arial" w:cs="Arial"/>
      <w:sz w:val="18"/>
      <w:lang w:val="en-GB" w:eastAsia="en-GB"/>
    </w:rPr>
  </w:style>
  <w:style w:type="paragraph" w:customStyle="1" w:styleId="Complete2">
    <w:name w:val="Complete 2"/>
    <w:basedOn w:val="Complete1"/>
    <w:autoRedefine/>
    <w:rsid w:val="00F8255F"/>
    <w:pPr>
      <w:tabs>
        <w:tab w:val="right" w:leader="dot" w:pos="5387"/>
      </w:tabs>
    </w:pPr>
  </w:style>
  <w:style w:type="character" w:styleId="Hyperlink">
    <w:name w:val="Hyperlink"/>
    <w:basedOn w:val="DefaultParagraphFont"/>
    <w:uiPriority w:val="99"/>
    <w:unhideWhenUsed/>
    <w:rsid w:val="00F8255F"/>
    <w:rPr>
      <w:color w:val="0000FF" w:themeColor="hyperlink"/>
      <w:u w:val="single"/>
    </w:rPr>
  </w:style>
  <w:style w:type="character" w:styleId="FollowedHyperlink">
    <w:name w:val="FollowedHyperlink"/>
    <w:basedOn w:val="DefaultParagraphFont"/>
    <w:uiPriority w:val="99"/>
    <w:semiHidden/>
    <w:unhideWhenUsed/>
    <w:rsid w:val="00CC67B8"/>
    <w:rPr>
      <w:color w:val="800080" w:themeColor="followedHyperlink"/>
      <w:u w:val="single"/>
    </w:rPr>
  </w:style>
  <w:style w:type="paragraph" w:styleId="Signature">
    <w:name w:val="Signature"/>
    <w:basedOn w:val="Normal"/>
    <w:link w:val="SignatureChar"/>
    <w:rsid w:val="005E7761"/>
    <w:pPr>
      <w:spacing w:before="720"/>
    </w:pPr>
    <w:rPr>
      <w:color w:val="404040" w:themeColor="text1" w:themeTint="BF"/>
      <w:sz w:val="19"/>
      <w:szCs w:val="22"/>
    </w:rPr>
  </w:style>
  <w:style w:type="character" w:customStyle="1" w:styleId="SignatureChar">
    <w:name w:val="Signature Char"/>
    <w:basedOn w:val="DefaultParagraphFont"/>
    <w:link w:val="Signature"/>
    <w:rsid w:val="005E7761"/>
    <w:rPr>
      <w:color w:val="404040" w:themeColor="text1" w:themeTint="BF"/>
      <w:sz w:val="19"/>
      <w:szCs w:val="22"/>
    </w:rPr>
  </w:style>
  <w:style w:type="character" w:customStyle="1" w:styleId="apple-converted-space">
    <w:name w:val="apple-converted-space"/>
    <w:basedOn w:val="DefaultParagraphFont"/>
    <w:rsid w:val="003876E3"/>
  </w:style>
  <w:style w:type="table" w:styleId="TableGrid">
    <w:name w:val="Table Grid"/>
    <w:basedOn w:val="TableNormal"/>
    <w:uiPriority w:val="59"/>
    <w:rsid w:val="00C4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8004">
      <w:bodyDiv w:val="1"/>
      <w:marLeft w:val="0"/>
      <w:marRight w:val="0"/>
      <w:marTop w:val="0"/>
      <w:marBottom w:val="0"/>
      <w:divBdr>
        <w:top w:val="none" w:sz="0" w:space="0" w:color="auto"/>
        <w:left w:val="none" w:sz="0" w:space="0" w:color="auto"/>
        <w:bottom w:val="none" w:sz="0" w:space="0" w:color="auto"/>
        <w:right w:val="none" w:sz="0" w:space="0" w:color="auto"/>
      </w:divBdr>
    </w:div>
    <w:div w:id="1735618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treenurseryschool.com/dataprotection" TargetMode="External"/><Relationship Id="rId3" Type="http://schemas.openxmlformats.org/officeDocument/2006/relationships/settings" Target="settings.xml"/><Relationship Id="rId7" Type="http://schemas.openxmlformats.org/officeDocument/2006/relationships/hyperlink" Target="mailto:jill@oaktreenurse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Oaktree</dc:creator>
  <cp:keywords/>
  <dc:description/>
  <cp:lastModifiedBy>John Goodbody</cp:lastModifiedBy>
  <cp:revision>2</cp:revision>
  <cp:lastPrinted>2021-10-08T11:08:00Z</cp:lastPrinted>
  <dcterms:created xsi:type="dcterms:W3CDTF">2021-10-14T21:33:00Z</dcterms:created>
  <dcterms:modified xsi:type="dcterms:W3CDTF">2021-10-14T21:33:00Z</dcterms:modified>
</cp:coreProperties>
</file>